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EC940" w14:textId="77777777" w:rsidR="00755667" w:rsidRDefault="00755667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Council on Resources and Development</w:t>
      </w:r>
    </w:p>
    <w:p w14:paraId="21AB7C03" w14:textId="77777777" w:rsidR="00755667" w:rsidRDefault="00755667">
      <w:pPr>
        <w:pStyle w:val="Heading1"/>
        <w:jc w:val="center"/>
        <w:rPr>
          <w:rFonts w:ascii="Century Gothic" w:hAnsi="Century Gothic"/>
          <w:sz w:val="23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/>
              <w:sz w:val="23"/>
              <w:u w:val="single"/>
            </w:rPr>
            <w:t>REQUEST</w:t>
          </w:r>
        </w:smartTag>
        <w:r>
          <w:rPr>
            <w:rFonts w:ascii="Century Gothic" w:hAnsi="Century Gothic"/>
            <w:sz w:val="23"/>
            <w:u w:val="single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/>
              <w:sz w:val="23"/>
              <w:u w:val="single"/>
            </w:rPr>
            <w:t>FOR</w:t>
          </w:r>
        </w:smartTag>
        <w:r>
          <w:rPr>
            <w:rFonts w:ascii="Century Gothic" w:hAnsi="Century Gothic"/>
            <w:sz w:val="23"/>
            <w:u w:val="single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/>
              <w:sz w:val="23"/>
              <w:u w:val="single"/>
            </w:rPr>
            <w:t>SURPLUS</w:t>
          </w:r>
        </w:smartTag>
        <w:r>
          <w:rPr>
            <w:rFonts w:ascii="Century Gothic" w:hAnsi="Century Gothic"/>
            <w:sz w:val="23"/>
            <w:u w:val="single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/>
              <w:sz w:val="23"/>
              <w:u w:val="single"/>
            </w:rPr>
            <w:t>LAND</w:t>
          </w:r>
        </w:smartTag>
      </w:smartTag>
      <w:r>
        <w:rPr>
          <w:rFonts w:ascii="Century Gothic" w:hAnsi="Century Gothic"/>
          <w:sz w:val="23"/>
          <w:u w:val="single"/>
        </w:rPr>
        <w:t xml:space="preserve"> REVIEW ACTION</w:t>
      </w:r>
    </w:p>
    <w:p w14:paraId="4AC137CF" w14:textId="77777777" w:rsidR="00755667" w:rsidRDefault="00755667">
      <w:pPr>
        <w:pStyle w:val="FootnoteText"/>
        <w:rPr>
          <w:rFonts w:ascii="Century Gothic" w:hAnsi="Century Gothic"/>
          <w:szCs w:val="24"/>
        </w:rPr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1950"/>
        <w:gridCol w:w="6300"/>
      </w:tblGrid>
      <w:tr w:rsidR="00755667" w14:paraId="1BD56EB4" w14:textId="77777777">
        <w:trPr>
          <w:cantSplit/>
          <w:trHeight w:val="20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6ED4B" w14:textId="77777777" w:rsidR="00755667" w:rsidRDefault="00755667">
            <w:pPr>
              <w:pStyle w:val="CommentSubject"/>
              <w:tabs>
                <w:tab w:val="right" w:leader="dot" w:pos="6840"/>
              </w:tabs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Name of Requesting Agency: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04A4211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55667" w14:paraId="5D24F695" w14:textId="77777777">
        <w:trPr>
          <w:cantSplit/>
          <w:trHeight w:val="2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4B1C6" w14:textId="77777777" w:rsidR="00755667" w:rsidRDefault="00755667">
            <w:pPr>
              <w:rPr>
                <w:rFonts w:ascii="Century Gothic" w:hAnsi="Century Gothic" w:cs="Arial"/>
                <w:sz w:val="10"/>
                <w:szCs w:val="20"/>
              </w:rPr>
            </w:pPr>
          </w:p>
        </w:tc>
      </w:tr>
      <w:tr w:rsidR="00755667" w14:paraId="096C0273" w14:textId="77777777">
        <w:trPr>
          <w:cantSplit/>
          <w:trHeight w:val="20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4A36B" w14:textId="77777777" w:rsidR="00755667" w:rsidRDefault="00755667">
            <w:pPr>
              <w:pStyle w:val="CommentSubject"/>
              <w:tabs>
                <w:tab w:val="right" w:leader="dot" w:pos="6840"/>
              </w:tabs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Agency Contact Person: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8CE324A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55667" w14:paraId="7865FB2D" w14:textId="77777777">
        <w:trPr>
          <w:cantSplit/>
          <w:trHeight w:val="2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6A6C9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9188F" w14:textId="77777777" w:rsidR="00755667" w:rsidRDefault="00755667">
            <w:pPr>
              <w:pStyle w:val="FootnoteText"/>
              <w:tabs>
                <w:tab w:val="right" w:leader="dot" w:pos="6840"/>
              </w:tabs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Address: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00FC785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755667" w14:paraId="2FF0D01B" w14:textId="77777777">
        <w:trPr>
          <w:cantSplit/>
          <w:trHeight w:val="2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1E096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1D00D" w14:textId="77777777" w:rsidR="00755667" w:rsidRDefault="00755667">
            <w:pPr>
              <w:tabs>
                <w:tab w:val="right" w:leader="dot" w:pos="684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Phone Number: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BC782C6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755667" w14:paraId="1C6CD82D" w14:textId="77777777">
        <w:trPr>
          <w:cantSplit/>
          <w:trHeight w:val="2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5E1F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39B97" w14:textId="77777777" w:rsidR="00755667" w:rsidRDefault="00755667">
            <w:pPr>
              <w:tabs>
                <w:tab w:val="right" w:leader="dot" w:pos="6840"/>
              </w:tabs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E-Mail: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454988A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755667" w14:paraId="2B90B710" w14:textId="77777777">
        <w:trPr>
          <w:cantSplit/>
          <w:trHeight w:val="2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DFB5C" w14:textId="77777777" w:rsidR="00755667" w:rsidRDefault="00755667">
            <w:pPr>
              <w:rPr>
                <w:rFonts w:ascii="Century Gothic" w:hAnsi="Century Gothic" w:cs="Arial"/>
                <w:sz w:val="10"/>
                <w:szCs w:val="20"/>
              </w:rPr>
            </w:pPr>
          </w:p>
        </w:tc>
      </w:tr>
      <w:tr w:rsidR="00755667" w14:paraId="1848F54F" w14:textId="77777777">
        <w:trPr>
          <w:cantSplit/>
          <w:trHeight w:val="20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B4F4" w14:textId="77777777" w:rsidR="00755667" w:rsidRDefault="00755667">
            <w:pPr>
              <w:pStyle w:val="CommentSubject"/>
              <w:tabs>
                <w:tab w:val="right" w:leader="dot" w:pos="6840"/>
              </w:tabs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Applicant Contact Person: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6E9F42B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755667" w14:paraId="0AF9E6D2" w14:textId="77777777">
        <w:trPr>
          <w:cantSplit/>
          <w:trHeight w:val="153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78974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0F1FE" w14:textId="77777777" w:rsidR="00755667" w:rsidRDefault="00755667">
            <w:pPr>
              <w:pStyle w:val="FootnoteText"/>
              <w:tabs>
                <w:tab w:val="right" w:leader="dot" w:pos="6840"/>
              </w:tabs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Address:</w:t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23088B9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755667" w14:paraId="3448F1DE" w14:textId="77777777">
        <w:trPr>
          <w:cantSplit/>
          <w:trHeight w:val="2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8AFF3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22D6D1" w14:textId="77777777" w:rsidR="00755667" w:rsidRDefault="00755667">
            <w:pPr>
              <w:tabs>
                <w:tab w:val="right" w:leader="dot" w:pos="684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Phone Number: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997EC16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755667" w14:paraId="4A48496E" w14:textId="77777777">
        <w:trPr>
          <w:cantSplit/>
          <w:trHeight w:val="2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39E5F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FA2B8" w14:textId="77777777" w:rsidR="00755667" w:rsidRDefault="00755667">
            <w:pPr>
              <w:tabs>
                <w:tab w:val="right" w:leader="dot" w:pos="6840"/>
              </w:tabs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E-Mail: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C62183B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755667" w14:paraId="74BC174D" w14:textId="77777777">
        <w:trPr>
          <w:cantSplit/>
          <w:trHeight w:val="2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5CB10" w14:textId="77777777" w:rsidR="00755667" w:rsidRDefault="00755667">
            <w:pPr>
              <w:rPr>
                <w:rFonts w:ascii="Century Gothic" w:hAnsi="Century Gothic" w:cs="Arial"/>
                <w:sz w:val="10"/>
                <w:szCs w:val="20"/>
              </w:rPr>
            </w:pPr>
          </w:p>
        </w:tc>
      </w:tr>
      <w:tr w:rsidR="00755667" w14:paraId="71869F84" w14:textId="77777777">
        <w:trPr>
          <w:cantSplit/>
          <w:trHeight w:val="20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6D3CA" w14:textId="77777777" w:rsidR="00755667" w:rsidRDefault="00755667">
            <w:pPr>
              <w:pStyle w:val="CommentSubject"/>
              <w:tabs>
                <w:tab w:val="right" w:leader="dot" w:pos="6840"/>
              </w:tabs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Location of Property: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287DF19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755667" w14:paraId="77EA1012" w14:textId="77777777">
        <w:trPr>
          <w:cantSplit/>
          <w:trHeight w:val="2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27833" w14:textId="77777777" w:rsidR="00755667" w:rsidRDefault="00755667">
            <w:pPr>
              <w:rPr>
                <w:rFonts w:ascii="Century Gothic" w:hAnsi="Century Gothic" w:cs="Arial"/>
                <w:b/>
                <w:bCs/>
                <w:sz w:val="10"/>
                <w:szCs w:val="20"/>
              </w:rPr>
            </w:pPr>
          </w:p>
        </w:tc>
      </w:tr>
      <w:tr w:rsidR="00755667" w14:paraId="51AE8A25" w14:textId="77777777">
        <w:trPr>
          <w:cantSplit/>
          <w:trHeight w:val="20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70AE" w14:textId="77777777" w:rsidR="00755667" w:rsidRDefault="00755667">
            <w:pPr>
              <w:tabs>
                <w:tab w:val="right" w:leader="dot" w:pos="684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Acreage: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62AC404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755667" w14:paraId="206E5E4B" w14:textId="77777777">
        <w:trPr>
          <w:cantSplit/>
          <w:trHeight w:val="2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68C3A" w14:textId="77777777" w:rsidR="00755667" w:rsidRDefault="00755667">
            <w:pPr>
              <w:rPr>
                <w:rFonts w:ascii="Century Gothic" w:hAnsi="Century Gothic" w:cs="Arial"/>
                <w:b/>
                <w:bCs/>
                <w:sz w:val="10"/>
                <w:szCs w:val="20"/>
              </w:rPr>
            </w:pPr>
          </w:p>
        </w:tc>
      </w:tr>
      <w:tr w:rsidR="00755667" w14:paraId="7B7E3ED4" w14:textId="77777777">
        <w:trPr>
          <w:cantSplit/>
          <w:trHeight w:val="20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43930" w14:textId="77777777" w:rsidR="00755667" w:rsidRDefault="00755667">
            <w:pPr>
              <w:tabs>
                <w:tab w:val="right" w:leader="dot" w:pos="684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Requested Action: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9B2CD64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755667" w14:paraId="0C924879" w14:textId="77777777">
        <w:trPr>
          <w:cantSplit/>
          <w:trHeight w:val="2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D527D" w14:textId="77777777" w:rsidR="00755667" w:rsidRDefault="00755667">
            <w:pPr>
              <w:rPr>
                <w:rFonts w:ascii="Century Gothic" w:hAnsi="Century Gothic" w:cs="Arial"/>
                <w:b/>
                <w:bCs/>
                <w:sz w:val="10"/>
                <w:szCs w:val="20"/>
              </w:rPr>
            </w:pPr>
          </w:p>
        </w:tc>
      </w:tr>
      <w:tr w:rsidR="00755667" w14:paraId="0693DA37" w14:textId="77777777">
        <w:trPr>
          <w:cantSplit/>
          <w:trHeight w:val="20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3133C" w14:textId="77777777" w:rsidR="00755667" w:rsidRDefault="00755667">
            <w:pPr>
              <w:tabs>
                <w:tab w:val="right" w:leader="dot" w:pos="684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Term of Lease or Easement: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35D75D" w14:textId="77777777" w:rsidR="00755667" w:rsidRDefault="0075566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</w:tbl>
    <w:p w14:paraId="712711C5" w14:textId="77777777" w:rsidR="00755667" w:rsidRDefault="00755667">
      <w:pPr>
        <w:pBdr>
          <w:bottom w:val="dotted" w:sz="24" w:space="1" w:color="auto"/>
        </w:pBdr>
        <w:rPr>
          <w:rFonts w:ascii="Century Gothic" w:hAnsi="Century Gothic"/>
          <w:sz w:val="14"/>
        </w:rPr>
      </w:pPr>
    </w:p>
    <w:p w14:paraId="02E1AFB3" w14:textId="77777777" w:rsidR="00755667" w:rsidRDefault="00755667">
      <w:pPr>
        <w:rPr>
          <w:rFonts w:ascii="Century Gothic" w:hAnsi="Century Gothic"/>
          <w:sz w:val="14"/>
        </w:rPr>
      </w:pPr>
    </w:p>
    <w:p w14:paraId="271E26B1" w14:textId="5CF5E27E" w:rsidR="00EC5EEF" w:rsidRDefault="0075566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Please complete ALL questions below</w:t>
      </w:r>
      <w:r w:rsidR="00421900">
        <w:rPr>
          <w:rFonts w:ascii="Century Gothic" w:hAnsi="Century Gothic"/>
          <w:sz w:val="20"/>
        </w:rPr>
        <w:t xml:space="preserve"> and </w:t>
      </w:r>
      <w:r>
        <w:rPr>
          <w:rFonts w:ascii="Century Gothic" w:hAnsi="Century Gothic"/>
          <w:sz w:val="20"/>
        </w:rPr>
        <w:t xml:space="preserve">submit </w:t>
      </w:r>
      <w:r w:rsidRPr="00421900">
        <w:rPr>
          <w:rFonts w:ascii="Century Gothic" w:hAnsi="Century Gothic"/>
          <w:sz w:val="20"/>
          <w:u w:val="single"/>
        </w:rPr>
        <w:t>one digital copy</w:t>
      </w:r>
      <w:r w:rsidR="00377C58" w:rsidRPr="00421900">
        <w:rPr>
          <w:rFonts w:ascii="Century Gothic" w:hAnsi="Century Gothic"/>
          <w:sz w:val="20"/>
          <w:u w:val="single"/>
        </w:rPr>
        <w:t xml:space="preserve"> via email</w:t>
      </w:r>
      <w:r w:rsidR="00377C58">
        <w:rPr>
          <w:rFonts w:ascii="Century Gothic" w:hAnsi="Century Gothic"/>
          <w:sz w:val="20"/>
        </w:rPr>
        <w:t xml:space="preserve"> and </w:t>
      </w:r>
      <w:r w:rsidRPr="00421900">
        <w:rPr>
          <w:rFonts w:ascii="Century Gothic" w:hAnsi="Century Gothic"/>
          <w:sz w:val="20"/>
          <w:u w:val="single"/>
        </w:rPr>
        <w:t>one hardcopy</w:t>
      </w:r>
      <w:r>
        <w:rPr>
          <w:rFonts w:ascii="Century Gothic" w:hAnsi="Century Gothic"/>
          <w:sz w:val="20"/>
        </w:rPr>
        <w:t xml:space="preserve"> </w:t>
      </w:r>
      <w:r w:rsidR="009664CB">
        <w:rPr>
          <w:rFonts w:ascii="Century Gothic" w:hAnsi="Century Gothic"/>
          <w:sz w:val="20"/>
        </w:rPr>
        <w:t>with original signatures</w:t>
      </w:r>
      <w:r>
        <w:rPr>
          <w:rFonts w:ascii="Century Gothic" w:hAnsi="Century Gothic"/>
          <w:sz w:val="20"/>
        </w:rPr>
        <w:t>, of the complete</w:t>
      </w:r>
      <w:r w:rsidR="00EC5EEF">
        <w:rPr>
          <w:rFonts w:ascii="Century Gothic" w:hAnsi="Century Gothic"/>
          <w:sz w:val="20"/>
        </w:rPr>
        <w:t>d</w:t>
      </w:r>
      <w:r>
        <w:rPr>
          <w:rFonts w:ascii="Century Gothic" w:hAnsi="Century Gothic"/>
          <w:sz w:val="20"/>
        </w:rPr>
        <w:t xml:space="preserve"> application to</w:t>
      </w:r>
      <w:r w:rsidR="00EC5EEF">
        <w:rPr>
          <w:rFonts w:ascii="Century Gothic" w:hAnsi="Century Gothic"/>
          <w:sz w:val="20"/>
        </w:rPr>
        <w:t xml:space="preserve">: </w:t>
      </w:r>
    </w:p>
    <w:p w14:paraId="4ABF24C7" w14:textId="77777777" w:rsidR="00EC5EEF" w:rsidRDefault="009664CB" w:rsidP="00EC5EEF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NH Bureau of Economic Affairs</w:t>
      </w:r>
    </w:p>
    <w:p w14:paraId="21F2B3EC" w14:textId="43786E31" w:rsidR="00EC5EEF" w:rsidRDefault="00443CD5" w:rsidP="00443CD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Attn:  </w:t>
      </w:r>
      <w:r w:rsidR="00EC5EEF">
        <w:rPr>
          <w:rFonts w:ascii="Century Gothic" w:hAnsi="Century Gothic"/>
          <w:sz w:val="20"/>
        </w:rPr>
        <w:t xml:space="preserve">NH </w:t>
      </w:r>
      <w:r w:rsidR="00755667">
        <w:rPr>
          <w:rFonts w:ascii="Century Gothic" w:hAnsi="Century Gothic"/>
          <w:sz w:val="20"/>
        </w:rPr>
        <w:t xml:space="preserve">Office of </w:t>
      </w:r>
      <w:r w:rsidR="009664CB">
        <w:rPr>
          <w:rFonts w:ascii="Century Gothic" w:hAnsi="Century Gothic"/>
          <w:sz w:val="20"/>
        </w:rPr>
        <w:t>Planning &amp; Development</w:t>
      </w:r>
      <w:r w:rsidR="00EC5EEF" w:rsidRPr="00EC5EEF">
        <w:rPr>
          <w:rFonts w:ascii="Century Gothic" w:hAnsi="Century Gothic"/>
          <w:sz w:val="20"/>
        </w:rPr>
        <w:t xml:space="preserve"> </w:t>
      </w:r>
    </w:p>
    <w:p w14:paraId="76ED1F1A" w14:textId="77777777" w:rsidR="00EC5EEF" w:rsidRDefault="007B1AF2" w:rsidP="00EC5EEF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</w:t>
      </w:r>
      <w:r w:rsidR="009664CB">
        <w:rPr>
          <w:rFonts w:ascii="Century Gothic" w:hAnsi="Century Gothic"/>
          <w:sz w:val="20"/>
        </w:rPr>
        <w:t>00 North Main St</w:t>
      </w:r>
      <w:r w:rsidR="00880291">
        <w:rPr>
          <w:rFonts w:ascii="Century Gothic" w:hAnsi="Century Gothic"/>
          <w:sz w:val="20"/>
        </w:rPr>
        <w:t>,</w:t>
      </w:r>
      <w:r w:rsidR="00755667">
        <w:rPr>
          <w:rFonts w:ascii="Century Gothic" w:hAnsi="Century Gothic"/>
          <w:sz w:val="20"/>
        </w:rPr>
        <w:t xml:space="preserve"> </w:t>
      </w:r>
      <w:r w:rsidR="00B956BA">
        <w:rPr>
          <w:rFonts w:ascii="Century Gothic" w:hAnsi="Century Gothic"/>
          <w:sz w:val="20"/>
        </w:rPr>
        <w:t xml:space="preserve">Suite </w:t>
      </w:r>
      <w:r>
        <w:rPr>
          <w:rFonts w:ascii="Century Gothic" w:hAnsi="Century Gothic"/>
          <w:sz w:val="20"/>
        </w:rPr>
        <w:t>#</w:t>
      </w:r>
      <w:r w:rsidR="00B956BA">
        <w:rPr>
          <w:rFonts w:ascii="Century Gothic" w:hAnsi="Century Gothic"/>
          <w:sz w:val="20"/>
        </w:rPr>
        <w:t xml:space="preserve">100, </w:t>
      </w:r>
    </w:p>
    <w:p w14:paraId="01CF1565" w14:textId="77777777" w:rsidR="00EC5EEF" w:rsidRDefault="00755667" w:rsidP="00EC5EEF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Concord, NH 0330</w:t>
      </w:r>
      <w:r w:rsidR="00B956BA">
        <w:rPr>
          <w:rFonts w:ascii="Century Gothic" w:hAnsi="Century Gothic"/>
          <w:sz w:val="20"/>
        </w:rPr>
        <w:t>1</w:t>
      </w:r>
    </w:p>
    <w:p w14:paraId="00747B5E" w14:textId="0F78ED79" w:rsidR="00755667" w:rsidRPr="00FE4A9E" w:rsidRDefault="00EC5EEF" w:rsidP="00EC5EEF">
      <w:pPr>
        <w:ind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Attn: Stephanie N. Verdile, Principal Planner </w:t>
      </w:r>
      <w:hyperlink r:id="rId7" w:history="1">
        <w:r w:rsidR="00FE4A9E" w:rsidRPr="00FE4A9E">
          <w:rPr>
            <w:rStyle w:val="Hyperlink"/>
            <w:rFonts w:ascii="Century Gothic" w:hAnsi="Century Gothic"/>
            <w:sz w:val="20"/>
            <w:szCs w:val="20"/>
          </w:rPr>
          <w:t>brendan.m.mcdowell@livefree.nh.gov</w:t>
        </w:r>
      </w:hyperlink>
      <w:r w:rsidR="00FE4A9E" w:rsidRPr="00FE4A9E">
        <w:rPr>
          <w:rFonts w:ascii="Century Gothic" w:hAnsi="Century Gothic"/>
          <w:sz w:val="20"/>
          <w:szCs w:val="20"/>
        </w:rPr>
        <w:t xml:space="preserve"> </w:t>
      </w:r>
    </w:p>
    <w:p w14:paraId="0FAD770E" w14:textId="77777777" w:rsidR="00755667" w:rsidRDefault="00755667">
      <w:pPr>
        <w:pStyle w:val="BalloonText"/>
        <w:rPr>
          <w:rFonts w:ascii="Century Gothic" w:hAnsi="Century Gothic" w:cs="Times New Roman"/>
          <w:szCs w:val="24"/>
        </w:rPr>
      </w:pPr>
    </w:p>
    <w:p w14:paraId="0CBD1D83" w14:textId="77777777" w:rsidR="00755667" w:rsidRDefault="00755667">
      <w:pPr>
        <w:numPr>
          <w:ilvl w:val="0"/>
          <w:numId w:val="27"/>
        </w:numPr>
        <w:spacing w:after="120"/>
        <w:ind w:hanging="389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What is the current use of this property</w:t>
      </w:r>
      <w:r>
        <w:rPr>
          <w:rFonts w:ascii="Century Gothic" w:hAnsi="Century Gothic"/>
          <w:sz w:val="20"/>
        </w:rPr>
        <w:t xml:space="preserve">? 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073E8A21" w14:textId="77777777">
        <w:trPr>
          <w:tblCellSpacing w:w="20" w:type="dxa"/>
        </w:trPr>
        <w:tc>
          <w:tcPr>
            <w:tcW w:w="9000" w:type="dxa"/>
          </w:tcPr>
          <w:p w14:paraId="4E21F19A" w14:textId="77777777" w:rsidR="00755667" w:rsidRDefault="00755667">
            <w:pPr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  <w:bookmarkEnd w:id="3"/>
          </w:p>
        </w:tc>
      </w:tr>
    </w:tbl>
    <w:p w14:paraId="0545D03C" w14:textId="77777777" w:rsidR="00755667" w:rsidRDefault="00755667">
      <w:pPr>
        <w:ind w:left="-29"/>
        <w:rPr>
          <w:rFonts w:ascii="Century Gothic" w:hAnsi="Century Gothic"/>
          <w:sz w:val="10"/>
        </w:rPr>
      </w:pPr>
    </w:p>
    <w:p w14:paraId="625242C5" w14:textId="77777777" w:rsidR="00755667" w:rsidRDefault="00755667">
      <w:pPr>
        <w:numPr>
          <w:ilvl w:val="0"/>
          <w:numId w:val="27"/>
        </w:numPr>
        <w:spacing w:after="120"/>
        <w:ind w:hanging="384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What is the proposed use of this property if </w:t>
      </w:r>
      <w:proofErr w:type="spellStart"/>
      <w:r>
        <w:rPr>
          <w:rFonts w:ascii="Century Gothic" w:hAnsi="Century Gothic"/>
          <w:b/>
          <w:bCs/>
          <w:sz w:val="20"/>
        </w:rPr>
        <w:t>surplused</w:t>
      </w:r>
      <w:proofErr w:type="spellEnd"/>
      <w:r>
        <w:rPr>
          <w:rFonts w:ascii="Century Gothic" w:hAnsi="Century Gothic"/>
          <w:sz w:val="20"/>
        </w:rPr>
        <w:t>?  Please note if proposed use is intended to create a public benefit.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7154C0A5" w14:textId="77777777">
        <w:trPr>
          <w:tblCellSpacing w:w="20" w:type="dxa"/>
        </w:trPr>
        <w:tc>
          <w:tcPr>
            <w:tcW w:w="9000" w:type="dxa"/>
          </w:tcPr>
          <w:p w14:paraId="08D86985" w14:textId="77777777" w:rsidR="00755667" w:rsidRDefault="00755667">
            <w:pPr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  <w:bookmarkEnd w:id="4"/>
          </w:p>
        </w:tc>
      </w:tr>
    </w:tbl>
    <w:p w14:paraId="5B6F7605" w14:textId="77777777" w:rsidR="00755667" w:rsidRDefault="00755667">
      <w:pPr>
        <w:ind w:left="-29"/>
        <w:rPr>
          <w:rFonts w:ascii="Century Gothic" w:hAnsi="Century Gothic"/>
          <w:sz w:val="10"/>
        </w:rPr>
      </w:pPr>
    </w:p>
    <w:p w14:paraId="5E0F963A" w14:textId="77777777" w:rsidR="00755667" w:rsidRDefault="00755667">
      <w:pPr>
        <w:numPr>
          <w:ilvl w:val="0"/>
          <w:numId w:val="27"/>
        </w:numPr>
        <w:tabs>
          <w:tab w:val="left" w:pos="6840"/>
          <w:tab w:val="left" w:pos="8280"/>
        </w:tabs>
        <w:spacing w:after="120"/>
        <w:ind w:hanging="384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Does the proposed use of this property entail new development? 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Century Gothic" w:hAnsi="Century Gothic"/>
          <w:b/>
          <w:bCs/>
          <w:sz w:val="20"/>
        </w:rPr>
        <w:instrText xml:space="preserve"> FORMCHECKBOX </w:instrText>
      </w:r>
      <w:r w:rsidR="00FE4A9E">
        <w:rPr>
          <w:rFonts w:ascii="Century Gothic" w:hAnsi="Century Gothic"/>
          <w:b/>
          <w:bCs/>
          <w:sz w:val="20"/>
        </w:rPr>
      </w:r>
      <w:r w:rsidR="00FE4A9E"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sz w:val="20"/>
        </w:rPr>
        <w:fldChar w:fldCharType="end"/>
      </w:r>
      <w:bookmarkEnd w:id="5"/>
      <w:r>
        <w:rPr>
          <w:rFonts w:ascii="Century Gothic" w:hAnsi="Century Gothic"/>
          <w:b/>
          <w:bCs/>
          <w:sz w:val="20"/>
        </w:rPr>
        <w:t xml:space="preserve"> Yes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Century Gothic" w:hAnsi="Century Gothic"/>
          <w:b/>
          <w:bCs/>
          <w:sz w:val="20"/>
        </w:rPr>
        <w:instrText xml:space="preserve"> FORMCHECKBOX </w:instrText>
      </w:r>
      <w:r w:rsidR="00FE4A9E">
        <w:rPr>
          <w:rFonts w:ascii="Century Gothic" w:hAnsi="Century Gothic"/>
          <w:b/>
          <w:bCs/>
          <w:sz w:val="20"/>
        </w:rPr>
      </w:r>
      <w:r w:rsidR="00FE4A9E"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sz w:val="20"/>
        </w:rPr>
        <w:fldChar w:fldCharType="end"/>
      </w:r>
      <w:bookmarkEnd w:id="6"/>
      <w:r>
        <w:rPr>
          <w:rFonts w:ascii="Century Gothic" w:hAnsi="Century Gothic"/>
          <w:b/>
          <w:bCs/>
          <w:sz w:val="20"/>
        </w:rPr>
        <w:t xml:space="preserve"> No</w:t>
      </w:r>
    </w:p>
    <w:p w14:paraId="170304F1" w14:textId="77777777" w:rsidR="00755667" w:rsidRDefault="00755667">
      <w:pPr>
        <w:numPr>
          <w:ilvl w:val="1"/>
          <w:numId w:val="27"/>
        </w:numPr>
        <w:tabs>
          <w:tab w:val="left" w:pos="6840"/>
          <w:tab w:val="left" w:pos="8280"/>
        </w:tabs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If yes, is it consistent with adjacent and existing development?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bookmarkEnd w:id="7"/>
      <w:r>
        <w:rPr>
          <w:rFonts w:ascii="Century Gothic" w:hAnsi="Century Gothic"/>
          <w:sz w:val="20"/>
        </w:rPr>
        <w:t xml:space="preserve"> Yes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bookmarkEnd w:id="8"/>
      <w:r>
        <w:rPr>
          <w:rFonts w:ascii="Century Gothic" w:hAnsi="Century Gothic"/>
          <w:sz w:val="20"/>
        </w:rPr>
        <w:t xml:space="preserve"> No</w:t>
      </w:r>
    </w:p>
    <w:p w14:paraId="69E14B2B" w14:textId="77777777" w:rsidR="00755667" w:rsidRDefault="00755667">
      <w:pPr>
        <w:numPr>
          <w:ilvl w:val="1"/>
          <w:numId w:val="27"/>
        </w:numPr>
        <w:tabs>
          <w:tab w:val="left" w:pos="6840"/>
          <w:tab w:val="left" w:pos="8280"/>
        </w:tabs>
        <w:spacing w:after="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Please describe how the proposed new development differs from or is similar to its surroundings.  Also indicate how it may initiate a future change in the </w:t>
      </w:r>
      <w:r w:rsidR="00DD03E1">
        <w:rPr>
          <w:rFonts w:ascii="Century Gothic" w:hAnsi="Century Gothic"/>
          <w:sz w:val="20"/>
        </w:rPr>
        <w:t>use of the property or its surroundings</w:t>
      </w:r>
      <w:r>
        <w:rPr>
          <w:rFonts w:ascii="Century Gothic" w:hAnsi="Century Gothic"/>
          <w:sz w:val="20"/>
        </w:rPr>
        <w:t>.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3D70D568" w14:textId="77777777">
        <w:trPr>
          <w:tblCellSpacing w:w="20" w:type="dxa"/>
        </w:trPr>
        <w:tc>
          <w:tcPr>
            <w:tcW w:w="9000" w:type="dxa"/>
          </w:tcPr>
          <w:p w14:paraId="030DA49D" w14:textId="77777777" w:rsidR="00755667" w:rsidRDefault="00755667">
            <w:pPr>
              <w:tabs>
                <w:tab w:val="left" w:pos="6840"/>
                <w:tab w:val="left" w:pos="8280"/>
              </w:tabs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  <w:bookmarkEnd w:id="9"/>
          </w:p>
        </w:tc>
      </w:tr>
    </w:tbl>
    <w:p w14:paraId="2CB7BD5E" w14:textId="77777777" w:rsidR="00755667" w:rsidRDefault="00755667">
      <w:pPr>
        <w:tabs>
          <w:tab w:val="left" w:pos="6840"/>
          <w:tab w:val="left" w:pos="8280"/>
        </w:tabs>
        <w:ind w:left="-29"/>
        <w:rPr>
          <w:rFonts w:ascii="Century Gothic" w:hAnsi="Century Gothic"/>
          <w:sz w:val="10"/>
        </w:rPr>
      </w:pPr>
    </w:p>
    <w:p w14:paraId="1FE88DAD" w14:textId="77777777" w:rsidR="00755667" w:rsidRDefault="00755667">
      <w:pPr>
        <w:numPr>
          <w:ilvl w:val="0"/>
          <w:numId w:val="27"/>
        </w:numPr>
        <w:tabs>
          <w:tab w:val="left" w:pos="6840"/>
          <w:tab w:val="left" w:pos="8280"/>
        </w:tabs>
        <w:spacing w:after="120"/>
        <w:ind w:left="336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Are there any structures located on this property?  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FORMCHECKBOX </w:instrText>
      </w:r>
      <w:r w:rsidR="00FE4A9E">
        <w:rPr>
          <w:rFonts w:ascii="Century Gothic" w:hAnsi="Century Gothic"/>
          <w:b/>
          <w:bCs/>
          <w:sz w:val="20"/>
        </w:rPr>
      </w:r>
      <w:r w:rsidR="00FE4A9E"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sz w:val="20"/>
        </w:rPr>
        <w:fldChar w:fldCharType="end"/>
      </w:r>
      <w:r>
        <w:rPr>
          <w:rFonts w:ascii="Century Gothic" w:hAnsi="Century Gothic"/>
          <w:b/>
          <w:bCs/>
          <w:sz w:val="20"/>
        </w:rPr>
        <w:t xml:space="preserve"> Yes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FORMCHECKBOX </w:instrText>
      </w:r>
      <w:r w:rsidR="00FE4A9E">
        <w:rPr>
          <w:rFonts w:ascii="Century Gothic" w:hAnsi="Century Gothic"/>
          <w:b/>
          <w:bCs/>
          <w:sz w:val="20"/>
        </w:rPr>
      </w:r>
      <w:r w:rsidR="00FE4A9E"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sz w:val="20"/>
        </w:rPr>
        <w:fldChar w:fldCharType="end"/>
      </w:r>
      <w:r>
        <w:rPr>
          <w:rFonts w:ascii="Century Gothic" w:hAnsi="Century Gothic"/>
          <w:b/>
          <w:bCs/>
          <w:sz w:val="20"/>
        </w:rPr>
        <w:t xml:space="preserve"> No</w:t>
      </w:r>
    </w:p>
    <w:p w14:paraId="378FE71C" w14:textId="77777777" w:rsidR="00755667" w:rsidRDefault="00755667">
      <w:pPr>
        <w:numPr>
          <w:ilvl w:val="1"/>
          <w:numId w:val="27"/>
        </w:numPr>
        <w:tabs>
          <w:tab w:val="left" w:pos="6840"/>
          <w:tab w:val="left" w:pos="8280"/>
        </w:tabs>
        <w:spacing w:after="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If yes, please describe the structures including how many and what kind?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2FC191ED" w14:textId="77777777">
        <w:trPr>
          <w:tblCellSpacing w:w="20" w:type="dxa"/>
        </w:trPr>
        <w:tc>
          <w:tcPr>
            <w:tcW w:w="9000" w:type="dxa"/>
          </w:tcPr>
          <w:p w14:paraId="26A1FF08" w14:textId="77777777" w:rsidR="00755667" w:rsidRDefault="00755667">
            <w:pPr>
              <w:tabs>
                <w:tab w:val="left" w:pos="6840"/>
                <w:tab w:val="left" w:pos="8280"/>
              </w:tabs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  <w:bookmarkEnd w:id="10"/>
          </w:p>
        </w:tc>
      </w:tr>
    </w:tbl>
    <w:p w14:paraId="3007F788" w14:textId="77777777" w:rsidR="00755667" w:rsidRDefault="00755667">
      <w:pPr>
        <w:tabs>
          <w:tab w:val="left" w:pos="6840"/>
          <w:tab w:val="left" w:pos="8280"/>
        </w:tabs>
        <w:ind w:left="-29"/>
        <w:rPr>
          <w:rFonts w:ascii="Century Gothic" w:hAnsi="Century Gothic"/>
          <w:sz w:val="10"/>
        </w:rPr>
      </w:pPr>
    </w:p>
    <w:p w14:paraId="3CAFEC5B" w14:textId="77777777" w:rsidR="00755667" w:rsidRDefault="00755667">
      <w:pPr>
        <w:numPr>
          <w:ilvl w:val="0"/>
          <w:numId w:val="27"/>
        </w:numPr>
        <w:tabs>
          <w:tab w:val="left" w:pos="6840"/>
          <w:tab w:val="left" w:pos="8280"/>
        </w:tabs>
        <w:spacing w:after="12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2"/>
        </w:rPr>
        <w:t>Are there historical architectural or archaeological resources identified on this site?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Century Gothic" w:hAnsi="Century Gothic"/>
          <w:b/>
          <w:bCs/>
          <w:sz w:val="20"/>
          <w:szCs w:val="20"/>
        </w:rPr>
        <w:t xml:space="preserve">  </w:t>
      </w:r>
    </w:p>
    <w:p w14:paraId="440B31A1" w14:textId="77777777" w:rsidR="00755667" w:rsidRDefault="00755667">
      <w:pPr>
        <w:tabs>
          <w:tab w:val="left" w:pos="6840"/>
          <w:tab w:val="left" w:pos="8280"/>
        </w:tabs>
        <w:ind w:firstLine="36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bookmarkEnd w:id="11"/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Yes 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bookmarkEnd w:id="12"/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No </w:t>
      </w:r>
    </w:p>
    <w:p w14:paraId="7C7BCDC5" w14:textId="77777777" w:rsidR="00755667" w:rsidRDefault="00755667">
      <w:pPr>
        <w:numPr>
          <w:ilvl w:val="1"/>
          <w:numId w:val="27"/>
        </w:numPr>
        <w:tabs>
          <w:tab w:val="left" w:pos="6840"/>
          <w:tab w:val="left" w:pos="8280"/>
        </w:tabs>
        <w:spacing w:after="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If yes, describe the resource(s)?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5C80A46C" w14:textId="77777777">
        <w:trPr>
          <w:tblCellSpacing w:w="20" w:type="dxa"/>
        </w:trPr>
        <w:tc>
          <w:tcPr>
            <w:tcW w:w="9000" w:type="dxa"/>
          </w:tcPr>
          <w:p w14:paraId="3491E811" w14:textId="77777777" w:rsidR="00755667" w:rsidRDefault="00755667">
            <w:pPr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  <w:bookmarkEnd w:id="13"/>
          </w:p>
        </w:tc>
      </w:tr>
    </w:tbl>
    <w:p w14:paraId="4E30B1AE" w14:textId="77777777" w:rsidR="00755667" w:rsidRDefault="00755667">
      <w:pPr>
        <w:ind w:left="-29"/>
        <w:rPr>
          <w:rFonts w:ascii="Century Gothic" w:hAnsi="Century Gothic"/>
          <w:sz w:val="10"/>
        </w:rPr>
      </w:pPr>
    </w:p>
    <w:p w14:paraId="3D1D3003" w14:textId="77777777" w:rsidR="00755667" w:rsidRDefault="00755667">
      <w:pPr>
        <w:numPr>
          <w:ilvl w:val="1"/>
          <w:numId w:val="27"/>
        </w:numPr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If no, contact the NH Division of Historical Resources prior to application submission.</w:t>
      </w:r>
    </w:p>
    <w:p w14:paraId="23C7A7BA" w14:textId="77777777" w:rsidR="00755667" w:rsidRDefault="00755667">
      <w:pPr>
        <w:numPr>
          <w:ilvl w:val="0"/>
          <w:numId w:val="27"/>
        </w:numPr>
        <w:tabs>
          <w:tab w:val="left" w:pos="6840"/>
          <w:tab w:val="left" w:pos="8280"/>
        </w:tabs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Is there any existing development or structures on adjacent sites?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Yes 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>No</w:t>
      </w:r>
    </w:p>
    <w:p w14:paraId="3D7A4CBC" w14:textId="77777777" w:rsidR="00755667" w:rsidRDefault="00755667">
      <w:pPr>
        <w:numPr>
          <w:ilvl w:val="0"/>
          <w:numId w:val="28"/>
        </w:numPr>
        <w:tabs>
          <w:tab w:val="clear" w:pos="360"/>
          <w:tab w:val="num" w:pos="720"/>
          <w:tab w:val="left" w:pos="6840"/>
          <w:tab w:val="left" w:pos="8280"/>
        </w:tabs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If yes, describe the use and number of structures of adjacent sites. </w:t>
      </w:r>
    </w:p>
    <w:p w14:paraId="17DE8AB0" w14:textId="77777777" w:rsidR="00755667" w:rsidRDefault="00755667">
      <w:pPr>
        <w:tabs>
          <w:tab w:val="left" w:pos="6840"/>
          <w:tab w:val="left" w:pos="8280"/>
        </w:tabs>
        <w:spacing w:after="80"/>
        <w:ind w:left="360" w:firstLine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If no, where is the nearest development? (Describe distance, use, and number)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445B3994" w14:textId="77777777">
        <w:trPr>
          <w:tblCellSpacing w:w="20" w:type="dxa"/>
        </w:trPr>
        <w:tc>
          <w:tcPr>
            <w:tcW w:w="9000" w:type="dxa"/>
          </w:tcPr>
          <w:p w14:paraId="4F7B32DD" w14:textId="77777777" w:rsidR="00755667" w:rsidRDefault="00755667">
            <w:pPr>
              <w:tabs>
                <w:tab w:val="left" w:pos="6840"/>
                <w:tab w:val="left" w:pos="8280"/>
              </w:tabs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  <w:bookmarkEnd w:id="14"/>
          </w:p>
        </w:tc>
      </w:tr>
    </w:tbl>
    <w:p w14:paraId="7ABCAED1" w14:textId="77777777" w:rsidR="00755667" w:rsidRDefault="00755667">
      <w:pPr>
        <w:tabs>
          <w:tab w:val="left" w:pos="6840"/>
          <w:tab w:val="left" w:pos="8280"/>
        </w:tabs>
        <w:ind w:left="-29"/>
        <w:rPr>
          <w:rFonts w:ascii="Century Gothic" w:hAnsi="Century Gothic"/>
          <w:sz w:val="10"/>
        </w:rPr>
      </w:pPr>
    </w:p>
    <w:p w14:paraId="338B6FC7" w14:textId="77777777" w:rsidR="00755667" w:rsidRDefault="00755667">
      <w:pPr>
        <w:numPr>
          <w:ilvl w:val="0"/>
          <w:numId w:val="27"/>
        </w:numPr>
        <w:tabs>
          <w:tab w:val="left" w:pos="6840"/>
          <w:tab w:val="left" w:pos="8280"/>
        </w:tabs>
        <w:spacing w:after="120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Does the site represent the entire state property in this location?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Yes 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>No</w:t>
      </w:r>
    </w:p>
    <w:p w14:paraId="074BF5D8" w14:textId="77777777" w:rsidR="00755667" w:rsidRDefault="00755667">
      <w:pPr>
        <w:numPr>
          <w:ilvl w:val="1"/>
          <w:numId w:val="27"/>
        </w:numPr>
        <w:tabs>
          <w:tab w:val="left" w:pos="6840"/>
          <w:tab w:val="left" w:pos="8280"/>
        </w:tabs>
        <w:spacing w:after="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If no, please describe its relationship to the entire state holding (percentage of total acreage, percentage of overall rail length, </w:t>
      </w:r>
      <w:proofErr w:type="spellStart"/>
      <w:r>
        <w:rPr>
          <w:rFonts w:ascii="Century Gothic" w:hAnsi="Century Gothic"/>
          <w:sz w:val="20"/>
        </w:rPr>
        <w:t>etc</w:t>
      </w:r>
      <w:proofErr w:type="spellEnd"/>
      <w:r>
        <w:rPr>
          <w:rFonts w:ascii="Century Gothic" w:hAnsi="Century Gothic"/>
          <w:sz w:val="20"/>
        </w:rPr>
        <w:t>).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461EAE20" w14:textId="77777777">
        <w:trPr>
          <w:tblCellSpacing w:w="20" w:type="dxa"/>
        </w:trPr>
        <w:tc>
          <w:tcPr>
            <w:tcW w:w="9000" w:type="dxa"/>
          </w:tcPr>
          <w:p w14:paraId="08231D10" w14:textId="77777777" w:rsidR="00755667" w:rsidRDefault="00755667">
            <w:pPr>
              <w:tabs>
                <w:tab w:val="left" w:pos="6840"/>
                <w:tab w:val="left" w:pos="8280"/>
              </w:tabs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</w:p>
        </w:tc>
      </w:tr>
    </w:tbl>
    <w:p w14:paraId="220AEE20" w14:textId="77777777" w:rsidR="00755667" w:rsidRDefault="00755667">
      <w:pPr>
        <w:tabs>
          <w:tab w:val="left" w:pos="6840"/>
          <w:tab w:val="left" w:pos="8280"/>
        </w:tabs>
        <w:ind w:left="-29"/>
        <w:rPr>
          <w:rFonts w:ascii="Century Gothic" w:hAnsi="Century Gothic"/>
          <w:sz w:val="10"/>
        </w:rPr>
      </w:pPr>
    </w:p>
    <w:p w14:paraId="185DF5B4" w14:textId="77777777" w:rsidR="00755667" w:rsidRDefault="00755667">
      <w:pPr>
        <w:numPr>
          <w:ilvl w:val="0"/>
          <w:numId w:val="27"/>
        </w:numPr>
        <w:tabs>
          <w:tab w:val="left" w:pos="6840"/>
          <w:tab w:val="left" w:pos="8280"/>
        </w:tabs>
        <w:spacing w:after="120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Is access to this property available?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Yes 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No  </w:t>
      </w:r>
    </w:p>
    <w:p w14:paraId="67A7B715" w14:textId="77777777" w:rsidR="00755667" w:rsidRDefault="00755667">
      <w:pPr>
        <w:numPr>
          <w:ilvl w:val="1"/>
          <w:numId w:val="27"/>
        </w:numPr>
        <w:tabs>
          <w:tab w:val="left" w:pos="6840"/>
          <w:tab w:val="left" w:pos="8280"/>
        </w:tabs>
        <w:spacing w:after="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If yes, how is the site accessed? (from rail, water, across applicant’s property, </w:t>
      </w:r>
      <w:proofErr w:type="spellStart"/>
      <w:r>
        <w:rPr>
          <w:rFonts w:ascii="Century Gothic" w:hAnsi="Century Gothic"/>
          <w:sz w:val="20"/>
        </w:rPr>
        <w:t>etc</w:t>
      </w:r>
      <w:proofErr w:type="spellEnd"/>
      <w:r>
        <w:rPr>
          <w:rFonts w:ascii="Century Gothic" w:hAnsi="Century Gothic"/>
          <w:sz w:val="20"/>
        </w:rPr>
        <w:t>)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0E4FD6BC" w14:textId="77777777">
        <w:trPr>
          <w:tblCellSpacing w:w="20" w:type="dxa"/>
        </w:trPr>
        <w:tc>
          <w:tcPr>
            <w:tcW w:w="9000" w:type="dxa"/>
          </w:tcPr>
          <w:p w14:paraId="28277F6A" w14:textId="77777777" w:rsidR="00755667" w:rsidRDefault="00755667">
            <w:pPr>
              <w:tabs>
                <w:tab w:val="left" w:pos="6840"/>
                <w:tab w:val="left" w:pos="8280"/>
              </w:tabs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</w:p>
        </w:tc>
      </w:tr>
    </w:tbl>
    <w:p w14:paraId="27ED99E1" w14:textId="77777777" w:rsidR="00755667" w:rsidRDefault="00755667">
      <w:pPr>
        <w:tabs>
          <w:tab w:val="left" w:pos="6840"/>
          <w:tab w:val="left" w:pos="8280"/>
        </w:tabs>
        <w:ind w:left="-29"/>
        <w:rPr>
          <w:rFonts w:ascii="Century Gothic" w:hAnsi="Century Gothic"/>
          <w:sz w:val="10"/>
        </w:rPr>
      </w:pPr>
    </w:p>
    <w:p w14:paraId="61350D53" w14:textId="77777777" w:rsidR="00755667" w:rsidRDefault="00755667">
      <w:pPr>
        <w:numPr>
          <w:ilvl w:val="1"/>
          <w:numId w:val="27"/>
        </w:numPr>
        <w:tabs>
          <w:tab w:val="left" w:pos="6840"/>
          <w:tab w:val="left" w:pos="8280"/>
        </w:tabs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yes, is there a potential for public access interruption?</w:t>
      </w:r>
      <w:r>
        <w:rPr>
          <w:rFonts w:ascii="Century Gothic" w:hAnsi="Century Gothic"/>
          <w:b/>
          <w:bCs/>
          <w:sz w:val="20"/>
        </w:rPr>
        <w:t xml:space="preserve">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Yes 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No  </w:t>
      </w:r>
    </w:p>
    <w:p w14:paraId="4B4D1905" w14:textId="77777777" w:rsidR="00755667" w:rsidRDefault="00755667">
      <w:pPr>
        <w:numPr>
          <w:ilvl w:val="0"/>
          <w:numId w:val="27"/>
        </w:numPr>
        <w:tabs>
          <w:tab w:val="left" w:pos="6840"/>
          <w:tab w:val="left" w:pos="828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Are there water resources related to this property</w:t>
      </w:r>
      <w:r w:rsidR="00CF6E75">
        <w:rPr>
          <w:rFonts w:ascii="Century Gothic" w:hAnsi="Century Gothic"/>
          <w:b/>
          <w:bCs/>
          <w:sz w:val="20"/>
        </w:rPr>
        <w:t>,</w:t>
      </w:r>
      <w:r>
        <w:rPr>
          <w:rFonts w:ascii="Century Gothic" w:hAnsi="Century Gothic"/>
          <w:b/>
          <w:bCs/>
          <w:sz w:val="20"/>
        </w:rPr>
        <w:t xml:space="preserve"> such as:</w:t>
      </w:r>
    </w:p>
    <w:p w14:paraId="67C5B5EC" w14:textId="77777777" w:rsidR="00755667" w:rsidRDefault="00755667">
      <w:pPr>
        <w:tabs>
          <w:tab w:val="left" w:pos="1980"/>
          <w:tab w:val="left" w:pos="3420"/>
          <w:tab w:val="left" w:pos="4860"/>
          <w:tab w:val="left" w:pos="5940"/>
          <w:tab w:val="left" w:pos="6840"/>
          <w:tab w:val="left" w:pos="8280"/>
        </w:tabs>
        <w:spacing w:after="120"/>
        <w:ind w:firstLine="360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Lakes/Ponds - </w:t>
      </w:r>
      <w:r>
        <w:rPr>
          <w:rFonts w:ascii="Century Gothic" w:hAnsi="Century Gothic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Yes </w:t>
      </w:r>
      <w:r>
        <w:rPr>
          <w:rFonts w:ascii="Century Gothic" w:hAnsi="Century Gothic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No 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b/>
          <w:bCs/>
          <w:sz w:val="20"/>
          <w:u w:val="single"/>
        </w:rPr>
        <w:t>OR</w:t>
      </w:r>
      <w:r w:rsidR="00CF6E75">
        <w:rPr>
          <w:rFonts w:ascii="Century Gothic" w:hAnsi="Century Gothic"/>
          <w:b/>
          <w:bCs/>
          <w:sz w:val="20"/>
        </w:rPr>
        <w:t xml:space="preserve">   </w:t>
      </w:r>
      <w:r>
        <w:rPr>
          <w:rFonts w:ascii="Century Gothic" w:hAnsi="Century Gothic"/>
          <w:b/>
          <w:bCs/>
          <w:sz w:val="20"/>
        </w:rPr>
        <w:t xml:space="preserve">Rivers - </w:t>
      </w:r>
      <w:r>
        <w:rPr>
          <w:rFonts w:ascii="Century Gothic" w:hAnsi="Century Gothic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>Yes</w:t>
      </w:r>
      <w:r w:rsidR="00CF6E75">
        <w:rPr>
          <w:rFonts w:ascii="Century Gothic" w:hAnsi="Century Gothic"/>
          <w:b/>
          <w:bCs/>
          <w:sz w:val="20"/>
        </w:rPr>
        <w:t xml:space="preserve">  </w:t>
      </w:r>
      <w:r>
        <w:rPr>
          <w:rFonts w:ascii="Century Gothic" w:hAnsi="Century Gothic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>No</w:t>
      </w:r>
      <w:r w:rsidR="00CF6E75">
        <w:rPr>
          <w:rFonts w:ascii="Century Gothic" w:hAnsi="Century Gothic"/>
          <w:b/>
          <w:bCs/>
          <w:sz w:val="20"/>
        </w:rPr>
        <w:t xml:space="preserve">   </w:t>
      </w:r>
      <w:r w:rsidR="00CF6E75">
        <w:rPr>
          <w:rFonts w:ascii="Century Gothic" w:hAnsi="Century Gothic"/>
          <w:b/>
          <w:bCs/>
          <w:sz w:val="20"/>
          <w:u w:val="single"/>
        </w:rPr>
        <w:t>OR</w:t>
      </w:r>
      <w:r w:rsidR="00CF6E75">
        <w:rPr>
          <w:rFonts w:ascii="Century Gothic" w:hAnsi="Century Gothic"/>
          <w:b/>
          <w:bCs/>
          <w:sz w:val="20"/>
        </w:rPr>
        <w:t xml:space="preserve">   Wetlands - </w:t>
      </w:r>
      <w:r w:rsidR="00CF6E75">
        <w:rPr>
          <w:rFonts w:ascii="Century Gothic" w:hAnsi="Century Gothic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6E75"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 w:rsidR="00CF6E75">
        <w:rPr>
          <w:rFonts w:ascii="Century Gothic" w:hAnsi="Century Gothic"/>
          <w:sz w:val="20"/>
        </w:rPr>
        <w:fldChar w:fldCharType="end"/>
      </w:r>
      <w:r w:rsidR="00CF6E75">
        <w:rPr>
          <w:rFonts w:ascii="Century Gothic" w:hAnsi="Century Gothic"/>
          <w:sz w:val="20"/>
        </w:rPr>
        <w:t xml:space="preserve"> </w:t>
      </w:r>
      <w:r w:rsidR="00CF6E75">
        <w:rPr>
          <w:rFonts w:ascii="Century Gothic" w:hAnsi="Century Gothic"/>
          <w:b/>
          <w:bCs/>
          <w:sz w:val="20"/>
        </w:rPr>
        <w:t xml:space="preserve">Yes  </w:t>
      </w:r>
      <w:r w:rsidR="00CF6E75">
        <w:rPr>
          <w:rFonts w:ascii="Century Gothic" w:hAnsi="Century Gothic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F6E75"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 w:rsidR="00CF6E75">
        <w:rPr>
          <w:rFonts w:ascii="Century Gothic" w:hAnsi="Century Gothic"/>
          <w:sz w:val="20"/>
        </w:rPr>
        <w:fldChar w:fldCharType="end"/>
      </w:r>
      <w:r w:rsidR="00CF6E75">
        <w:rPr>
          <w:rFonts w:ascii="Century Gothic" w:hAnsi="Century Gothic"/>
          <w:sz w:val="20"/>
        </w:rPr>
        <w:t xml:space="preserve"> </w:t>
      </w:r>
      <w:r w:rsidR="00CF6E75">
        <w:rPr>
          <w:rFonts w:ascii="Century Gothic" w:hAnsi="Century Gothic"/>
          <w:b/>
          <w:bCs/>
          <w:sz w:val="20"/>
        </w:rPr>
        <w:t>No</w:t>
      </w:r>
      <w:r>
        <w:rPr>
          <w:rFonts w:ascii="Century Gothic" w:hAnsi="Century Gothic"/>
          <w:b/>
          <w:bCs/>
          <w:sz w:val="20"/>
        </w:rPr>
        <w:t>?</w:t>
      </w:r>
    </w:p>
    <w:p w14:paraId="26E10829" w14:textId="77777777" w:rsidR="00755667" w:rsidRDefault="00AB208B">
      <w:pPr>
        <w:numPr>
          <w:ilvl w:val="1"/>
          <w:numId w:val="27"/>
        </w:numPr>
        <w:tabs>
          <w:tab w:val="left" w:pos="6840"/>
          <w:tab w:val="left" w:pos="8280"/>
        </w:tabs>
        <w:spacing w:after="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If yes</w:t>
      </w:r>
      <w:r w:rsidR="00755667">
        <w:rPr>
          <w:rFonts w:ascii="Century Gothic" w:hAnsi="Century Gothic"/>
          <w:sz w:val="20"/>
        </w:rPr>
        <w:t xml:space="preserve">, please indicate the size or extent of such resources.  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61DF488C" w14:textId="77777777">
        <w:trPr>
          <w:tblCellSpacing w:w="20" w:type="dxa"/>
        </w:trPr>
        <w:tc>
          <w:tcPr>
            <w:tcW w:w="9000" w:type="dxa"/>
          </w:tcPr>
          <w:p w14:paraId="2202D62D" w14:textId="77777777" w:rsidR="00755667" w:rsidRDefault="00755667">
            <w:pPr>
              <w:tabs>
                <w:tab w:val="left" w:pos="6840"/>
                <w:tab w:val="left" w:pos="8280"/>
              </w:tabs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</w:p>
        </w:tc>
      </w:tr>
    </w:tbl>
    <w:p w14:paraId="4DEF18A5" w14:textId="77777777" w:rsidR="006E62F0" w:rsidRDefault="00AB208B">
      <w:pPr>
        <w:numPr>
          <w:ilvl w:val="1"/>
          <w:numId w:val="27"/>
        </w:numPr>
        <w:tabs>
          <w:tab w:val="left" w:pos="3420"/>
          <w:tab w:val="left" w:pos="5040"/>
          <w:tab w:val="left" w:pos="6840"/>
        </w:tabs>
        <w:spacing w:after="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If yes</w:t>
      </w:r>
      <w:r w:rsidR="006E62F0">
        <w:rPr>
          <w:rFonts w:ascii="Century Gothic" w:hAnsi="Century Gothic"/>
          <w:sz w:val="20"/>
        </w:rPr>
        <w:t>, briefly describe how the requirements of RSA 483-B (Shoreland Water Quality Protection Act) apply to potential development of this property: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6E62F0" w14:paraId="2C2E65A3" w14:textId="77777777" w:rsidTr="008749EA">
        <w:trPr>
          <w:tblCellSpacing w:w="20" w:type="dxa"/>
        </w:trPr>
        <w:tc>
          <w:tcPr>
            <w:tcW w:w="9000" w:type="dxa"/>
          </w:tcPr>
          <w:p w14:paraId="68916075" w14:textId="77777777" w:rsidR="006E62F0" w:rsidRDefault="006E62F0" w:rsidP="008749EA">
            <w:pPr>
              <w:tabs>
                <w:tab w:val="left" w:pos="6840"/>
                <w:tab w:val="left" w:pos="8280"/>
              </w:tabs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</w:p>
        </w:tc>
      </w:tr>
    </w:tbl>
    <w:p w14:paraId="0AFDDEBB" w14:textId="77777777" w:rsidR="006E62F0" w:rsidRDefault="00AB208B">
      <w:pPr>
        <w:numPr>
          <w:ilvl w:val="1"/>
          <w:numId w:val="27"/>
        </w:numPr>
        <w:tabs>
          <w:tab w:val="left" w:pos="3420"/>
          <w:tab w:val="left" w:pos="5040"/>
          <w:tab w:val="left" w:pos="6840"/>
        </w:tabs>
        <w:spacing w:after="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If yes</w:t>
      </w:r>
      <w:r w:rsidR="006E62F0">
        <w:rPr>
          <w:rFonts w:ascii="Century Gothic" w:hAnsi="Century Gothic"/>
          <w:sz w:val="20"/>
        </w:rPr>
        <w:t>, briefly describe how any municipal zoning requirements for buffers or setbacks from lakes, rivers or wetlands</w:t>
      </w:r>
      <w:r w:rsidR="00687735">
        <w:rPr>
          <w:rFonts w:ascii="Century Gothic" w:hAnsi="Century Gothic"/>
          <w:sz w:val="20"/>
        </w:rPr>
        <w:t xml:space="preserve"> apply to potential development of this property: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687735" w14:paraId="36D8D6D3" w14:textId="77777777" w:rsidTr="008749EA">
        <w:trPr>
          <w:tblCellSpacing w:w="20" w:type="dxa"/>
        </w:trPr>
        <w:tc>
          <w:tcPr>
            <w:tcW w:w="9000" w:type="dxa"/>
          </w:tcPr>
          <w:p w14:paraId="48566E78" w14:textId="77777777" w:rsidR="00687735" w:rsidRDefault="00687735" w:rsidP="008749EA">
            <w:pPr>
              <w:tabs>
                <w:tab w:val="left" w:pos="6840"/>
                <w:tab w:val="left" w:pos="8280"/>
              </w:tabs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</w:p>
        </w:tc>
      </w:tr>
    </w:tbl>
    <w:p w14:paraId="37B61F57" w14:textId="77777777" w:rsidR="00CF18E9" w:rsidRPr="00CF18E9" w:rsidRDefault="00CF18E9">
      <w:pPr>
        <w:numPr>
          <w:ilvl w:val="1"/>
          <w:numId w:val="27"/>
        </w:numPr>
        <w:tabs>
          <w:tab w:val="left" w:pos="3420"/>
          <w:tab w:val="left" w:pos="5040"/>
          <w:tab w:val="left" w:pos="6840"/>
        </w:tabs>
        <w:spacing w:after="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Is the property within 250 feet of a lake/pond or river/stream?</w:t>
      </w:r>
      <w:r w:rsidRPr="00CF18E9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     </w:t>
      </w:r>
      <w:r>
        <w:rPr>
          <w:rFonts w:ascii="Century Gothic" w:hAnsi="Century Gothic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Yes </w:t>
      </w:r>
      <w:r>
        <w:rPr>
          <w:rFonts w:ascii="Century Gothic" w:hAnsi="Century Gothic"/>
          <w:b/>
          <w:bCs/>
          <w:sz w:val="20"/>
        </w:rPr>
        <w:tab/>
      </w:r>
      <w:r>
        <w:rPr>
          <w:rFonts w:ascii="Century Gothic" w:hAnsi="Century Gothic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 xml:space="preserve">No  </w:t>
      </w:r>
    </w:p>
    <w:p w14:paraId="60DD1968" w14:textId="77777777" w:rsidR="00755667" w:rsidRDefault="00B8215C">
      <w:pPr>
        <w:numPr>
          <w:ilvl w:val="1"/>
          <w:numId w:val="27"/>
        </w:numPr>
        <w:tabs>
          <w:tab w:val="left" w:pos="3420"/>
          <w:tab w:val="left" w:pos="5040"/>
          <w:tab w:val="left" w:pos="6840"/>
        </w:tabs>
        <w:spacing w:after="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If lakes or rivers are related to this property,</w:t>
      </w:r>
      <w:r w:rsidR="00755667">
        <w:rPr>
          <w:rFonts w:ascii="Century Gothic" w:hAnsi="Century Gothic"/>
          <w:sz w:val="20"/>
        </w:rPr>
        <w:t xml:space="preserve"> describe current public or private access from the site to the water body? </w:t>
      </w:r>
      <w:r>
        <w:rPr>
          <w:rFonts w:ascii="Century Gothic" w:hAnsi="Century Gothic"/>
          <w:sz w:val="20"/>
        </w:rPr>
        <w:t xml:space="preserve">   </w:t>
      </w:r>
      <w:r w:rsidR="00755667">
        <w:rPr>
          <w:rFonts w:ascii="Century Gothic" w:hAnsi="Century Gothic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755667"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 w:rsidR="00755667">
        <w:rPr>
          <w:rFonts w:ascii="Century Gothic" w:hAnsi="Century Gothic"/>
          <w:sz w:val="20"/>
        </w:rPr>
        <w:fldChar w:fldCharType="end"/>
      </w:r>
      <w:bookmarkEnd w:id="15"/>
      <w:r w:rsidR="00755667">
        <w:rPr>
          <w:rFonts w:ascii="Century Gothic" w:hAnsi="Century Gothic"/>
          <w:sz w:val="20"/>
        </w:rPr>
        <w:t xml:space="preserve"> Public </w:t>
      </w:r>
      <w:r w:rsidR="00CF18E9">
        <w:rPr>
          <w:rFonts w:ascii="Century Gothic" w:hAnsi="Century Gothic"/>
          <w:sz w:val="20"/>
        </w:rPr>
        <w:t xml:space="preserve">    </w:t>
      </w:r>
      <w:r w:rsidR="00755667">
        <w:rPr>
          <w:rFonts w:ascii="Century Gothic" w:hAnsi="Century Gothic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="00755667"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 w:rsidR="00755667">
        <w:rPr>
          <w:rFonts w:ascii="Century Gothic" w:hAnsi="Century Gothic"/>
          <w:sz w:val="20"/>
        </w:rPr>
        <w:fldChar w:fldCharType="end"/>
      </w:r>
      <w:bookmarkEnd w:id="16"/>
      <w:r w:rsidR="00755667">
        <w:rPr>
          <w:rFonts w:ascii="Century Gothic" w:hAnsi="Century Gothic"/>
          <w:sz w:val="20"/>
        </w:rPr>
        <w:t xml:space="preserve"> Private </w:t>
      </w:r>
      <w:r w:rsidR="00CF18E9">
        <w:rPr>
          <w:rFonts w:ascii="Century Gothic" w:hAnsi="Century Gothic"/>
          <w:sz w:val="20"/>
        </w:rPr>
        <w:t xml:space="preserve">      </w:t>
      </w:r>
      <w:r w:rsidR="00755667">
        <w:rPr>
          <w:rFonts w:ascii="Century Gothic" w:hAnsi="Century Gothic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="00755667">
        <w:rPr>
          <w:rFonts w:ascii="Century Gothic" w:hAnsi="Century Gothic"/>
          <w:sz w:val="20"/>
        </w:rPr>
        <w:instrText xml:space="preserve"> FORMCHECKBOX </w:instrText>
      </w:r>
      <w:r w:rsidR="00FE4A9E">
        <w:rPr>
          <w:rFonts w:ascii="Century Gothic" w:hAnsi="Century Gothic"/>
          <w:sz w:val="20"/>
        </w:rPr>
      </w:r>
      <w:r w:rsidR="00FE4A9E">
        <w:rPr>
          <w:rFonts w:ascii="Century Gothic" w:hAnsi="Century Gothic"/>
          <w:sz w:val="20"/>
        </w:rPr>
        <w:fldChar w:fldCharType="separate"/>
      </w:r>
      <w:r w:rsidR="00755667">
        <w:rPr>
          <w:rFonts w:ascii="Century Gothic" w:hAnsi="Century Gothic"/>
          <w:sz w:val="20"/>
        </w:rPr>
        <w:fldChar w:fldCharType="end"/>
      </w:r>
      <w:bookmarkEnd w:id="17"/>
      <w:r w:rsidR="00755667">
        <w:rPr>
          <w:rFonts w:ascii="Century Gothic" w:hAnsi="Century Gothic"/>
          <w:sz w:val="20"/>
        </w:rPr>
        <w:t xml:space="preserve"> No Access Available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1E0BED69" w14:textId="77777777">
        <w:trPr>
          <w:tblCellSpacing w:w="20" w:type="dxa"/>
        </w:trPr>
        <w:tc>
          <w:tcPr>
            <w:tcW w:w="9000" w:type="dxa"/>
          </w:tcPr>
          <w:p w14:paraId="1D248B97" w14:textId="77777777" w:rsidR="00755667" w:rsidRDefault="00755667">
            <w:pPr>
              <w:tabs>
                <w:tab w:val="left" w:pos="6840"/>
                <w:tab w:val="left" w:pos="8280"/>
              </w:tabs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Century Gothic" w:hAnsi="Century Gothic"/>
                <w:sz w:val="20"/>
              </w:rPr>
              <w:t>Description:</w:t>
            </w: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</w:p>
        </w:tc>
      </w:tr>
    </w:tbl>
    <w:p w14:paraId="4A9F888C" w14:textId="77777777" w:rsidR="00755667" w:rsidRDefault="00755667">
      <w:pPr>
        <w:ind w:left="-29"/>
        <w:rPr>
          <w:rFonts w:ascii="Century Gothic" w:hAnsi="Century Gothic"/>
          <w:sz w:val="10"/>
        </w:rPr>
      </w:pPr>
    </w:p>
    <w:p w14:paraId="65462D90" w14:textId="77777777" w:rsidR="00755667" w:rsidRDefault="00755667">
      <w:pPr>
        <w:numPr>
          <w:ilvl w:val="1"/>
          <w:numId w:val="27"/>
        </w:numPr>
        <w:tabs>
          <w:tab w:val="left" w:pos="3420"/>
          <w:tab w:val="left" w:pos="5040"/>
          <w:tab w:val="left" w:pos="6840"/>
        </w:tabs>
        <w:spacing w:after="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How would the proposal affect the access opportunities described in </w:t>
      </w:r>
      <w:r w:rsidR="00CF18E9">
        <w:rPr>
          <w:rFonts w:ascii="Century Gothic" w:hAnsi="Century Gothic"/>
          <w:sz w:val="20"/>
        </w:rPr>
        <w:t>e</w:t>
      </w:r>
      <w:r>
        <w:rPr>
          <w:rFonts w:ascii="Century Gothic" w:hAnsi="Century Gothic"/>
          <w:sz w:val="20"/>
        </w:rPr>
        <w:t xml:space="preserve">? 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79C7CE80" w14:textId="77777777">
        <w:trPr>
          <w:tblCellSpacing w:w="20" w:type="dxa"/>
        </w:trPr>
        <w:tc>
          <w:tcPr>
            <w:tcW w:w="9000" w:type="dxa"/>
          </w:tcPr>
          <w:p w14:paraId="504ECAD3" w14:textId="77777777" w:rsidR="00755667" w:rsidRDefault="00755667">
            <w:pPr>
              <w:tabs>
                <w:tab w:val="left" w:pos="6840"/>
                <w:tab w:val="left" w:pos="8280"/>
              </w:tabs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</w:p>
        </w:tc>
      </w:tr>
    </w:tbl>
    <w:p w14:paraId="0149FA24" w14:textId="77777777" w:rsidR="00755667" w:rsidRDefault="00755667">
      <w:pPr>
        <w:ind w:left="-29"/>
        <w:rPr>
          <w:rFonts w:ascii="Century Gothic" w:hAnsi="Century Gothic"/>
          <w:sz w:val="10"/>
        </w:rPr>
      </w:pPr>
    </w:p>
    <w:p w14:paraId="0E0DF173" w14:textId="77777777" w:rsidR="00755667" w:rsidRDefault="00755667">
      <w:pPr>
        <w:numPr>
          <w:ilvl w:val="0"/>
          <w:numId w:val="27"/>
        </w:numPr>
        <w:spacing w:after="60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Please identify any other significant resources or sensitive environmental conditions known to be located on or adjacent to this property</w:t>
      </w:r>
      <w:r>
        <w:rPr>
          <w:rFonts w:ascii="Century Gothic" w:hAnsi="Century Gothic"/>
          <w:sz w:val="20"/>
        </w:rPr>
        <w:t xml:space="preserve">. 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4075"/>
        <w:gridCol w:w="720"/>
        <w:gridCol w:w="360"/>
        <w:gridCol w:w="540"/>
        <w:gridCol w:w="1260"/>
        <w:gridCol w:w="360"/>
        <w:gridCol w:w="1080"/>
        <w:gridCol w:w="180"/>
        <w:gridCol w:w="540"/>
      </w:tblGrid>
      <w:tr w:rsidR="00755667" w14:paraId="0927B9EF" w14:textId="77777777">
        <w:trPr>
          <w:cantSplit/>
        </w:trPr>
        <w:tc>
          <w:tcPr>
            <w:tcW w:w="40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47F48F5C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62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0C2CA5D0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Yes (property)</w:t>
            </w:r>
          </w:p>
        </w:tc>
        <w:tc>
          <w:tcPr>
            <w:tcW w:w="270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7E1CF37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Yes (adjacent property)</w:t>
            </w:r>
          </w:p>
        </w:tc>
        <w:tc>
          <w:tcPr>
            <w:tcW w:w="72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1CD742BB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</w:t>
            </w:r>
          </w:p>
        </w:tc>
      </w:tr>
      <w:tr w:rsidR="00755667" w14:paraId="3EEFE41C" w14:textId="77777777">
        <w:tc>
          <w:tcPr>
            <w:tcW w:w="4795" w:type="dxa"/>
            <w:gridSpan w:val="2"/>
            <w:vAlign w:val="bottom"/>
          </w:tcPr>
          <w:p w14:paraId="5414A990" w14:textId="77777777" w:rsidR="00755667" w:rsidRDefault="00755667">
            <w:pPr>
              <w:numPr>
                <w:ilvl w:val="0"/>
                <w:numId w:val="32"/>
              </w:numPr>
              <w:tabs>
                <w:tab w:val="left" w:pos="360"/>
                <w:tab w:val="right" w:leader="dot" w:pos="4579"/>
              </w:tabs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Steep slopes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37B9EBCE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7298064A" w14:textId="77777777" w:rsidR="00755667" w:rsidRDefault="00755667">
            <w:pPr>
              <w:tabs>
                <w:tab w:val="right" w:leader="dot" w:pos="15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4D363786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3FCE639" w14:textId="77777777" w:rsidR="00755667" w:rsidRDefault="00755667">
            <w:pPr>
              <w:tabs>
                <w:tab w:val="right" w:leader="dot" w:pos="103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" w:type="dxa"/>
            <w:tcMar>
              <w:top w:w="29" w:type="dxa"/>
              <w:left w:w="72" w:type="dxa"/>
              <w:bottom w:w="29" w:type="dxa"/>
              <w:right w:w="0" w:type="dxa"/>
            </w:tcMar>
            <w:vAlign w:val="bottom"/>
          </w:tcPr>
          <w:p w14:paraId="0818EAAF" w14:textId="77777777" w:rsidR="00755667" w:rsidRDefault="0075566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755667" w14:paraId="5AF32DB3" w14:textId="77777777">
        <w:tc>
          <w:tcPr>
            <w:tcW w:w="4795" w:type="dxa"/>
            <w:gridSpan w:val="2"/>
            <w:vAlign w:val="bottom"/>
          </w:tcPr>
          <w:p w14:paraId="140EEA47" w14:textId="77777777" w:rsidR="00755667" w:rsidRDefault="00755667">
            <w:pPr>
              <w:numPr>
                <w:ilvl w:val="0"/>
                <w:numId w:val="32"/>
              </w:numPr>
              <w:tabs>
                <w:tab w:val="left" w:pos="360"/>
                <w:tab w:val="right" w:leader="dot" w:pos="4579"/>
              </w:tabs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Wetlands (Prime and NWI)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1B3E730C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45D05140" w14:textId="77777777" w:rsidR="00755667" w:rsidRDefault="00755667">
            <w:pPr>
              <w:tabs>
                <w:tab w:val="right" w:leader="dot" w:pos="15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63C9DF70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28DA7B3" w14:textId="77777777" w:rsidR="00755667" w:rsidRDefault="00755667">
            <w:pPr>
              <w:tabs>
                <w:tab w:val="right" w:leader="dot" w:pos="103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" w:type="dxa"/>
            <w:tcMar>
              <w:top w:w="29" w:type="dxa"/>
              <w:left w:w="72" w:type="dxa"/>
              <w:bottom w:w="29" w:type="dxa"/>
              <w:right w:w="0" w:type="dxa"/>
            </w:tcMar>
            <w:vAlign w:val="bottom"/>
          </w:tcPr>
          <w:p w14:paraId="1F6759F7" w14:textId="77777777" w:rsidR="00755667" w:rsidRDefault="0075566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755667" w14:paraId="78837961" w14:textId="77777777">
        <w:tc>
          <w:tcPr>
            <w:tcW w:w="4795" w:type="dxa"/>
            <w:gridSpan w:val="2"/>
            <w:vAlign w:val="bottom"/>
          </w:tcPr>
          <w:p w14:paraId="3E2D051E" w14:textId="77777777" w:rsidR="00755667" w:rsidRDefault="00755667">
            <w:pPr>
              <w:numPr>
                <w:ilvl w:val="0"/>
                <w:numId w:val="32"/>
              </w:numPr>
              <w:tabs>
                <w:tab w:val="left" w:pos="360"/>
                <w:tab w:val="right" w:leader="dot" w:pos="4579"/>
              </w:tabs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Threatened or endangered species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602A289D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4C64EB45" w14:textId="77777777" w:rsidR="00755667" w:rsidRDefault="00755667">
            <w:pPr>
              <w:tabs>
                <w:tab w:val="right" w:leader="dot" w:pos="15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56A2A6E8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8EA0140" w14:textId="77777777" w:rsidR="00755667" w:rsidRDefault="00755667">
            <w:pPr>
              <w:tabs>
                <w:tab w:val="right" w:leader="dot" w:pos="103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" w:type="dxa"/>
            <w:tcMar>
              <w:top w:w="29" w:type="dxa"/>
              <w:left w:w="72" w:type="dxa"/>
              <w:bottom w:w="29" w:type="dxa"/>
              <w:right w:w="0" w:type="dxa"/>
            </w:tcMar>
            <w:vAlign w:val="bottom"/>
          </w:tcPr>
          <w:p w14:paraId="043ECE78" w14:textId="77777777" w:rsidR="00755667" w:rsidRDefault="0075566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755667" w14:paraId="05E8D624" w14:textId="77777777">
        <w:tc>
          <w:tcPr>
            <w:tcW w:w="4795" w:type="dxa"/>
            <w:gridSpan w:val="2"/>
            <w:vAlign w:val="bottom"/>
          </w:tcPr>
          <w:p w14:paraId="66D46962" w14:textId="77777777" w:rsidR="00755667" w:rsidRDefault="00755667">
            <w:pPr>
              <w:numPr>
                <w:ilvl w:val="0"/>
                <w:numId w:val="32"/>
              </w:numPr>
              <w:tabs>
                <w:tab w:val="left" w:pos="360"/>
                <w:tab w:val="right" w:leader="dot" w:pos="4579"/>
              </w:tabs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Wildlife Action Plan Critical Habitats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7DDBCB36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740FC50F" w14:textId="77777777" w:rsidR="00755667" w:rsidRDefault="00755667">
            <w:pPr>
              <w:tabs>
                <w:tab w:val="right" w:leader="dot" w:pos="15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1C07C6C3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160F97C" w14:textId="77777777" w:rsidR="00755667" w:rsidRDefault="00755667">
            <w:pPr>
              <w:tabs>
                <w:tab w:val="right" w:leader="dot" w:pos="103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" w:type="dxa"/>
            <w:tcMar>
              <w:top w:w="29" w:type="dxa"/>
              <w:left w:w="72" w:type="dxa"/>
              <w:bottom w:w="29" w:type="dxa"/>
              <w:right w:w="0" w:type="dxa"/>
            </w:tcMar>
            <w:vAlign w:val="bottom"/>
          </w:tcPr>
          <w:p w14:paraId="304FF14D" w14:textId="77777777" w:rsidR="00755667" w:rsidRDefault="0075566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755667" w14:paraId="0E956597" w14:textId="77777777">
        <w:tc>
          <w:tcPr>
            <w:tcW w:w="4795" w:type="dxa"/>
            <w:gridSpan w:val="2"/>
            <w:vAlign w:val="bottom"/>
          </w:tcPr>
          <w:p w14:paraId="506BDB46" w14:textId="77777777" w:rsidR="00755667" w:rsidRDefault="00755667">
            <w:pPr>
              <w:numPr>
                <w:ilvl w:val="0"/>
                <w:numId w:val="32"/>
              </w:numPr>
              <w:tabs>
                <w:tab w:val="left" w:pos="360"/>
                <w:tab w:val="right" w:leader="dot" w:pos="4579"/>
              </w:tabs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Increased impervious surface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54C7EF1C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152CE77B" w14:textId="77777777" w:rsidR="00755667" w:rsidRDefault="00755667">
            <w:pPr>
              <w:tabs>
                <w:tab w:val="right" w:leader="dot" w:pos="15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76B91925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6069AE0" w14:textId="77777777" w:rsidR="00755667" w:rsidRDefault="00755667">
            <w:pPr>
              <w:tabs>
                <w:tab w:val="right" w:leader="dot" w:pos="103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" w:type="dxa"/>
            <w:tcMar>
              <w:top w:w="29" w:type="dxa"/>
              <w:left w:w="72" w:type="dxa"/>
              <w:bottom w:w="29" w:type="dxa"/>
              <w:right w:w="0" w:type="dxa"/>
            </w:tcMar>
            <w:vAlign w:val="bottom"/>
          </w:tcPr>
          <w:p w14:paraId="367055B9" w14:textId="77777777" w:rsidR="00755667" w:rsidRDefault="0075566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755667" w14:paraId="0631083C" w14:textId="77777777">
        <w:tc>
          <w:tcPr>
            <w:tcW w:w="4795" w:type="dxa"/>
            <w:gridSpan w:val="2"/>
            <w:vAlign w:val="bottom"/>
          </w:tcPr>
          <w:p w14:paraId="1466FAFE" w14:textId="77777777" w:rsidR="00755667" w:rsidRDefault="00755667">
            <w:pPr>
              <w:numPr>
                <w:ilvl w:val="0"/>
                <w:numId w:val="32"/>
              </w:numPr>
              <w:tabs>
                <w:tab w:val="left" w:pos="360"/>
                <w:tab w:val="right" w:leader="dot" w:pos="4579"/>
              </w:tabs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Potential stormwater flow changes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4DB7B166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1B1D68B4" w14:textId="77777777" w:rsidR="00755667" w:rsidRDefault="00755667">
            <w:pPr>
              <w:tabs>
                <w:tab w:val="right" w:leader="dot" w:pos="15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52468247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600C32B" w14:textId="77777777" w:rsidR="00755667" w:rsidRDefault="00755667">
            <w:pPr>
              <w:tabs>
                <w:tab w:val="right" w:leader="dot" w:pos="103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" w:type="dxa"/>
            <w:tcMar>
              <w:top w:w="29" w:type="dxa"/>
              <w:left w:w="72" w:type="dxa"/>
              <w:bottom w:w="29" w:type="dxa"/>
              <w:right w:w="0" w:type="dxa"/>
            </w:tcMar>
            <w:vAlign w:val="bottom"/>
          </w:tcPr>
          <w:p w14:paraId="164C3F9C" w14:textId="77777777" w:rsidR="00755667" w:rsidRDefault="0075566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755667" w14:paraId="27A9AEB3" w14:textId="77777777">
        <w:tc>
          <w:tcPr>
            <w:tcW w:w="4795" w:type="dxa"/>
            <w:gridSpan w:val="2"/>
            <w:vAlign w:val="bottom"/>
          </w:tcPr>
          <w:p w14:paraId="2215A0FE" w14:textId="77777777" w:rsidR="00755667" w:rsidRDefault="00755667">
            <w:pPr>
              <w:numPr>
                <w:ilvl w:val="0"/>
                <w:numId w:val="32"/>
              </w:numPr>
              <w:tabs>
                <w:tab w:val="left" w:pos="360"/>
                <w:tab w:val="right" w:leader="dot" w:pos="4579"/>
              </w:tabs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Agricultural soils of prime, statewide, or local importance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32CDF6C8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22812D93" w14:textId="77777777" w:rsidR="00755667" w:rsidRDefault="00755667">
            <w:pPr>
              <w:tabs>
                <w:tab w:val="right" w:leader="dot" w:pos="1584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50BE2EDA" w14:textId="77777777" w:rsidR="00755667" w:rsidRDefault="00755667">
            <w:pPr>
              <w:tabs>
                <w:tab w:val="right" w:leader="dot" w:pos="15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2B1841DB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CA32E2C" w14:textId="77777777" w:rsidR="00755667" w:rsidRDefault="00755667">
            <w:pPr>
              <w:tabs>
                <w:tab w:val="right" w:leader="dot" w:pos="103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7B2F2FFD" w14:textId="77777777" w:rsidR="00755667" w:rsidRDefault="00755667">
            <w:pPr>
              <w:tabs>
                <w:tab w:val="right" w:leader="dot" w:pos="103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" w:type="dxa"/>
            <w:tcMar>
              <w:top w:w="29" w:type="dxa"/>
              <w:left w:w="72" w:type="dxa"/>
              <w:bottom w:w="29" w:type="dxa"/>
              <w:right w:w="0" w:type="dxa"/>
            </w:tcMar>
            <w:vAlign w:val="bottom"/>
          </w:tcPr>
          <w:p w14:paraId="5C50ED3A" w14:textId="77777777" w:rsidR="00755667" w:rsidRDefault="0075566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755667" w14:paraId="72C0CB85" w14:textId="77777777">
        <w:tc>
          <w:tcPr>
            <w:tcW w:w="4795" w:type="dxa"/>
            <w:gridSpan w:val="2"/>
            <w:vAlign w:val="bottom"/>
          </w:tcPr>
          <w:p w14:paraId="339FE0B2" w14:textId="77777777" w:rsidR="00755667" w:rsidRDefault="00755667">
            <w:pPr>
              <w:numPr>
                <w:ilvl w:val="0"/>
                <w:numId w:val="32"/>
              </w:numPr>
              <w:tabs>
                <w:tab w:val="left" w:pos="360"/>
                <w:tab w:val="right" w:leader="dot" w:pos="4579"/>
              </w:tabs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Potential river channel change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177BD413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0483945A" w14:textId="77777777" w:rsidR="00755667" w:rsidRDefault="00755667">
            <w:pPr>
              <w:tabs>
                <w:tab w:val="right" w:leader="dot" w:pos="15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46DF040E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4AB723C" w14:textId="77777777" w:rsidR="00755667" w:rsidRDefault="00755667">
            <w:pPr>
              <w:tabs>
                <w:tab w:val="right" w:leader="dot" w:pos="103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" w:type="dxa"/>
            <w:tcMar>
              <w:top w:w="29" w:type="dxa"/>
              <w:left w:w="72" w:type="dxa"/>
              <w:bottom w:w="29" w:type="dxa"/>
              <w:right w:w="0" w:type="dxa"/>
            </w:tcMar>
            <w:vAlign w:val="bottom"/>
          </w:tcPr>
          <w:p w14:paraId="704A703D" w14:textId="77777777" w:rsidR="00755667" w:rsidRDefault="0075566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755667" w14:paraId="030B9A2C" w14:textId="77777777">
        <w:tc>
          <w:tcPr>
            <w:tcW w:w="4795" w:type="dxa"/>
            <w:gridSpan w:val="2"/>
            <w:vAlign w:val="bottom"/>
          </w:tcPr>
          <w:p w14:paraId="694C94CA" w14:textId="77777777" w:rsidR="00755667" w:rsidRDefault="00755667">
            <w:pPr>
              <w:numPr>
                <w:ilvl w:val="0"/>
                <w:numId w:val="32"/>
              </w:numPr>
              <w:tabs>
                <w:tab w:val="left" w:pos="360"/>
                <w:tab w:val="right" w:leader="dot" w:pos="4579"/>
              </w:tabs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Other special designations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39F503BE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079D5B41" w14:textId="77777777" w:rsidR="00755667" w:rsidRDefault="00755667">
            <w:pPr>
              <w:tabs>
                <w:tab w:val="right" w:leader="dot" w:pos="15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3AC28E2D" w14:textId="77777777" w:rsidR="00755667" w:rsidRDefault="007556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4D52BB7" w14:textId="77777777" w:rsidR="00755667" w:rsidRDefault="00755667">
            <w:pPr>
              <w:tabs>
                <w:tab w:val="right" w:leader="dot" w:pos="103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" w:type="dxa"/>
            <w:tcMar>
              <w:top w:w="29" w:type="dxa"/>
              <w:left w:w="72" w:type="dxa"/>
              <w:bottom w:w="29" w:type="dxa"/>
              <w:right w:w="0" w:type="dxa"/>
            </w:tcMar>
            <w:vAlign w:val="bottom"/>
          </w:tcPr>
          <w:p w14:paraId="10FADD61" w14:textId="77777777" w:rsidR="00755667" w:rsidRDefault="0075566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FE4A9E">
              <w:rPr>
                <w:rFonts w:ascii="Century Gothic" w:hAnsi="Century Gothic"/>
                <w:sz w:val="20"/>
              </w:rPr>
            </w:r>
            <w:r w:rsidR="00FE4A9E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14:paraId="6F264BD8" w14:textId="77777777" w:rsidR="00755667" w:rsidRDefault="00755667">
      <w:pPr>
        <w:ind w:left="-29"/>
        <w:rPr>
          <w:rFonts w:ascii="Century Gothic" w:hAnsi="Century Gothic"/>
          <w:sz w:val="10"/>
        </w:rPr>
      </w:pPr>
    </w:p>
    <w:p w14:paraId="2B3890B6" w14:textId="77777777" w:rsidR="00755667" w:rsidRDefault="00755667">
      <w:pPr>
        <w:tabs>
          <w:tab w:val="left" w:pos="3420"/>
          <w:tab w:val="left" w:pos="5040"/>
          <w:tab w:val="left" w:pos="6840"/>
        </w:tabs>
        <w:spacing w:after="80"/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Please provide a description for any “yes” responses to question #10. </w:t>
      </w:r>
    </w:p>
    <w:tbl>
      <w:tblPr>
        <w:tblW w:w="0" w:type="auto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8821"/>
      </w:tblGrid>
      <w:tr w:rsidR="00755667" w14:paraId="0EE41E02" w14:textId="77777777">
        <w:trPr>
          <w:trHeight w:val="821"/>
          <w:tblCellSpacing w:w="20" w:type="dxa"/>
        </w:trPr>
        <w:tc>
          <w:tcPr>
            <w:tcW w:w="9000" w:type="dxa"/>
          </w:tcPr>
          <w:p w14:paraId="34146E9C" w14:textId="77777777" w:rsidR="00755667" w:rsidRDefault="00755667">
            <w:pPr>
              <w:tabs>
                <w:tab w:val="left" w:pos="6840"/>
                <w:tab w:val="left" w:pos="8280"/>
              </w:tabs>
              <w:spacing w:after="1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</w:rPr>
            </w:r>
            <w:r>
              <w:rPr>
                <w:rFonts w:ascii="Book Antiqua" w:hAnsi="Book Antiqua"/>
                <w:sz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noProof/>
                <w:sz w:val="22"/>
              </w:rPr>
              <w:t> </w:t>
            </w:r>
            <w:r>
              <w:rPr>
                <w:rFonts w:ascii="Book Antiqua" w:hAnsi="Book Antiqua"/>
                <w:sz w:val="22"/>
              </w:rPr>
              <w:fldChar w:fldCharType="end"/>
            </w:r>
          </w:p>
        </w:tc>
      </w:tr>
    </w:tbl>
    <w:p w14:paraId="605FE334" w14:textId="77777777" w:rsidR="00755667" w:rsidRDefault="00755667">
      <w:pPr>
        <w:numPr>
          <w:ilvl w:val="0"/>
          <w:numId w:val="27"/>
        </w:numPr>
        <w:spacing w:before="120" w:after="12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br w:type="page"/>
      </w:r>
      <w:r>
        <w:rPr>
          <w:rFonts w:ascii="Century Gothic" w:hAnsi="Century Gothic"/>
          <w:b/>
          <w:bCs/>
          <w:sz w:val="20"/>
          <w:szCs w:val="20"/>
        </w:rPr>
        <w:lastRenderedPageBreak/>
        <w:t>Attach photographs and maps of the property.  Maps should highlight the requested property location and help to adequately place the property within the town.</w:t>
      </w:r>
    </w:p>
    <w:p w14:paraId="599C2FBC" w14:textId="77777777" w:rsidR="00755667" w:rsidRDefault="00755667">
      <w:pPr>
        <w:numPr>
          <w:ilvl w:val="1"/>
          <w:numId w:val="2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Municipal tax map copy showing all abutters </w:t>
      </w:r>
    </w:p>
    <w:p w14:paraId="57E02413" w14:textId="77777777" w:rsidR="00755667" w:rsidRDefault="00755667">
      <w:pPr>
        <w:numPr>
          <w:ilvl w:val="1"/>
          <w:numId w:val="2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General location map with scale, north arrow, nearby roads, and water bodies/features*</w:t>
      </w:r>
    </w:p>
    <w:p w14:paraId="4CD4D281" w14:textId="77777777" w:rsidR="00755667" w:rsidRDefault="00755667">
      <w:pPr>
        <w:numPr>
          <w:ilvl w:val="1"/>
          <w:numId w:val="2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Aerial Photograph* </w:t>
      </w:r>
    </w:p>
    <w:p w14:paraId="1B9C8465" w14:textId="77777777" w:rsidR="00755667" w:rsidRDefault="00755667">
      <w:pPr>
        <w:numPr>
          <w:ilvl w:val="1"/>
          <w:numId w:val="2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Any site plans for new or proposed development prepared at the time of application</w:t>
      </w:r>
    </w:p>
    <w:p w14:paraId="5E8FCEE3" w14:textId="77777777" w:rsidR="00755667" w:rsidRDefault="00755667">
      <w:pPr>
        <w:numPr>
          <w:ilvl w:val="1"/>
          <w:numId w:val="27"/>
        </w:num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Maps depicting rail lines, wetlands, conservation lands, rare species and exemplary natural communities, or topographic features are welcome but not required</w:t>
      </w:r>
    </w:p>
    <w:p w14:paraId="4E00BD25" w14:textId="77777777" w:rsidR="00755667" w:rsidRDefault="00755667">
      <w:pPr>
        <w:ind w:left="540" w:hanging="180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*</w:t>
      </w:r>
      <w:r>
        <w:rPr>
          <w:rFonts w:ascii="Century Gothic" w:hAnsi="Century Gothic"/>
          <w:sz w:val="18"/>
          <w:szCs w:val="20"/>
        </w:rPr>
        <w:tab/>
        <w:t xml:space="preserve">Maps can be created with GIS, Google, </w:t>
      </w:r>
      <w:proofErr w:type="spellStart"/>
      <w:r>
        <w:rPr>
          <w:rFonts w:ascii="Century Gothic" w:hAnsi="Century Gothic"/>
          <w:sz w:val="18"/>
          <w:szCs w:val="20"/>
        </w:rPr>
        <w:t>Mapquest</w:t>
      </w:r>
      <w:proofErr w:type="spellEnd"/>
      <w:r>
        <w:rPr>
          <w:rFonts w:ascii="Century Gothic" w:hAnsi="Century Gothic"/>
          <w:sz w:val="18"/>
          <w:szCs w:val="20"/>
        </w:rPr>
        <w:t>, GRANIT data mapper, or any other readily available mapping service.</w:t>
      </w:r>
    </w:p>
    <w:p w14:paraId="0D6516C0" w14:textId="77777777" w:rsidR="00755667" w:rsidRDefault="00755667">
      <w:pPr>
        <w:ind w:left="540" w:hanging="180"/>
        <w:rPr>
          <w:rFonts w:ascii="Century Gothic" w:hAnsi="Century Gothic"/>
          <w:sz w:val="18"/>
          <w:szCs w:val="20"/>
        </w:rPr>
        <w:sectPr w:rsidR="00755667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936" w:right="1440" w:bottom="576" w:left="1440" w:header="432" w:footer="432" w:gutter="0"/>
          <w:cols w:space="720"/>
          <w:docGrid w:linePitch="360"/>
        </w:sectPr>
      </w:pPr>
    </w:p>
    <w:p w14:paraId="7A268336" w14:textId="77777777" w:rsidR="00755667" w:rsidRDefault="00755667">
      <w:pPr>
        <w:ind w:left="540" w:hanging="180"/>
        <w:rPr>
          <w:rFonts w:ascii="Century Gothic" w:hAnsi="Century Gothic"/>
          <w:sz w:val="18"/>
          <w:szCs w:val="20"/>
        </w:rPr>
      </w:pPr>
    </w:p>
    <w:p w14:paraId="3284A90D" w14:textId="77777777" w:rsidR="00755667" w:rsidRDefault="00755667">
      <w:pPr>
        <w:ind w:left="540" w:hanging="180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i/>
          <w:iCs/>
          <w:sz w:val="20"/>
        </w:rPr>
        <w:t>Please paste any maps and photographs submitted as part of this application here.</w:t>
      </w:r>
    </w:p>
    <w:p w14:paraId="26562A12" w14:textId="77777777" w:rsidR="00755667" w:rsidRDefault="00755667">
      <w:pPr>
        <w:ind w:left="540" w:hanging="180"/>
        <w:rPr>
          <w:rFonts w:ascii="Century Gothic" w:hAnsi="Century Gothic"/>
          <w:sz w:val="18"/>
          <w:szCs w:val="20"/>
        </w:rPr>
      </w:pPr>
    </w:p>
    <w:p w14:paraId="5298BFEB" w14:textId="77777777" w:rsidR="00755667" w:rsidRDefault="00755667">
      <w:pPr>
        <w:pStyle w:val="Heading5"/>
        <w:rPr>
          <w:i/>
          <w:iCs/>
        </w:rPr>
      </w:pPr>
    </w:p>
    <w:sectPr w:rsidR="00755667">
      <w:type w:val="continuous"/>
      <w:pgSz w:w="12240" w:h="15840"/>
      <w:pgMar w:top="936" w:right="1440" w:bottom="576" w:left="144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551D7" w14:textId="77777777" w:rsidR="00BD68DE" w:rsidRDefault="00BD68DE">
      <w:r>
        <w:separator/>
      </w:r>
    </w:p>
  </w:endnote>
  <w:endnote w:type="continuationSeparator" w:id="0">
    <w:p w14:paraId="02B087BB" w14:textId="77777777" w:rsidR="00BD68DE" w:rsidRDefault="00BD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GDIL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9C52" w14:textId="4B74865A" w:rsidR="00755667" w:rsidRDefault="007556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5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6CC61C" w14:textId="77777777" w:rsidR="00755667" w:rsidRDefault="007556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E72C" w14:textId="2D0FCE49" w:rsidR="00755667" w:rsidRDefault="005C0000">
    <w:pPr>
      <w:pStyle w:val="Footer"/>
      <w:tabs>
        <w:tab w:val="clear" w:pos="8640"/>
        <w:tab w:val="right" w:pos="9360"/>
      </w:tabs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FILENAME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noProof/>
        <w:sz w:val="20"/>
      </w:rPr>
      <w:t xml:space="preserve">SLR Application Form rev </w:t>
    </w:r>
    <w:r w:rsidR="0012550C">
      <w:rPr>
        <w:rFonts w:ascii="Century Gothic" w:hAnsi="Century Gothic"/>
        <w:noProof/>
        <w:sz w:val="20"/>
      </w:rPr>
      <w:t>2023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ab/>
    </w:r>
    <w:r>
      <w:rPr>
        <w:rFonts w:ascii="Century Gothic" w:hAnsi="Century Gothic"/>
        <w:sz w:val="20"/>
      </w:rPr>
      <w:tab/>
    </w:r>
    <w:r w:rsidR="00755667">
      <w:rPr>
        <w:rFonts w:ascii="Century Gothic" w:hAnsi="Century Gothic"/>
        <w:sz w:val="20"/>
      </w:rPr>
      <w:t xml:space="preserve">Page </w:t>
    </w:r>
    <w:r w:rsidR="00755667">
      <w:rPr>
        <w:rFonts w:ascii="Century Gothic" w:hAnsi="Century Gothic"/>
        <w:sz w:val="20"/>
      </w:rPr>
      <w:fldChar w:fldCharType="begin"/>
    </w:r>
    <w:r w:rsidR="00755667">
      <w:rPr>
        <w:rFonts w:ascii="Century Gothic" w:hAnsi="Century Gothic"/>
        <w:sz w:val="20"/>
      </w:rPr>
      <w:instrText xml:space="preserve"> PAGE </w:instrText>
    </w:r>
    <w:r w:rsidR="00755667">
      <w:rPr>
        <w:rFonts w:ascii="Century Gothic" w:hAnsi="Century Gothic"/>
        <w:sz w:val="20"/>
      </w:rPr>
      <w:fldChar w:fldCharType="separate"/>
    </w:r>
    <w:r w:rsidR="00DD03E1">
      <w:rPr>
        <w:rFonts w:ascii="Century Gothic" w:hAnsi="Century Gothic"/>
        <w:noProof/>
        <w:sz w:val="20"/>
      </w:rPr>
      <w:t>1</w:t>
    </w:r>
    <w:r w:rsidR="00755667">
      <w:rPr>
        <w:rFonts w:ascii="Century Gothic" w:hAnsi="Century Gothic"/>
        <w:sz w:val="20"/>
      </w:rPr>
      <w:fldChar w:fldCharType="end"/>
    </w:r>
    <w:r w:rsidR="00755667">
      <w:rPr>
        <w:rFonts w:ascii="Century Gothic" w:hAnsi="Century Gothic"/>
        <w:sz w:val="20"/>
      </w:rPr>
      <w:t xml:space="preserve"> of </w:t>
    </w:r>
    <w:r w:rsidR="00755667">
      <w:rPr>
        <w:rFonts w:ascii="Century Gothic" w:hAnsi="Century Gothic"/>
        <w:sz w:val="20"/>
      </w:rPr>
      <w:fldChar w:fldCharType="begin"/>
    </w:r>
    <w:r w:rsidR="00755667">
      <w:rPr>
        <w:rFonts w:ascii="Century Gothic" w:hAnsi="Century Gothic"/>
        <w:sz w:val="20"/>
      </w:rPr>
      <w:instrText xml:space="preserve"> NUMPAGES </w:instrText>
    </w:r>
    <w:r w:rsidR="00755667">
      <w:rPr>
        <w:rFonts w:ascii="Century Gothic" w:hAnsi="Century Gothic"/>
        <w:sz w:val="20"/>
      </w:rPr>
      <w:fldChar w:fldCharType="separate"/>
    </w:r>
    <w:r w:rsidR="00DD03E1">
      <w:rPr>
        <w:rFonts w:ascii="Century Gothic" w:hAnsi="Century Gothic"/>
        <w:noProof/>
        <w:sz w:val="20"/>
      </w:rPr>
      <w:t>4</w:t>
    </w:r>
    <w:r w:rsidR="00755667">
      <w:rPr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4C9D1" w14:textId="77777777" w:rsidR="00BD68DE" w:rsidRDefault="00BD68DE">
      <w:r>
        <w:separator/>
      </w:r>
    </w:p>
  </w:footnote>
  <w:footnote w:type="continuationSeparator" w:id="0">
    <w:p w14:paraId="0A0E098B" w14:textId="77777777" w:rsidR="00BD68DE" w:rsidRDefault="00BD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3907" w14:textId="77777777" w:rsidR="00755667" w:rsidRDefault="00FE4A9E">
    <w:pPr>
      <w:pStyle w:val="Header"/>
    </w:pPr>
    <w:r>
      <w:rPr>
        <w:noProof/>
      </w:rPr>
      <w:pict w14:anchorId="05A91B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35.05pt;height:17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C046" w14:textId="77777777" w:rsidR="00755667" w:rsidRDefault="00FE4A9E">
    <w:pPr>
      <w:pStyle w:val="Header"/>
    </w:pPr>
    <w:r>
      <w:rPr>
        <w:noProof/>
      </w:rPr>
      <w:pict w14:anchorId="438C30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35.05pt;height:17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EE9"/>
    <w:multiLevelType w:val="hybridMultilevel"/>
    <w:tmpl w:val="C9C64B90"/>
    <w:lvl w:ilvl="0" w:tplc="871481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A4D8B"/>
    <w:multiLevelType w:val="hybridMultilevel"/>
    <w:tmpl w:val="42F4E8DE"/>
    <w:lvl w:ilvl="0" w:tplc="3E34B4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0532B3"/>
    <w:multiLevelType w:val="multilevel"/>
    <w:tmpl w:val="A49ED088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5079D"/>
    <w:multiLevelType w:val="hybridMultilevel"/>
    <w:tmpl w:val="742A00D2"/>
    <w:lvl w:ilvl="0" w:tplc="B52A993E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B81E61"/>
    <w:multiLevelType w:val="hybridMultilevel"/>
    <w:tmpl w:val="F276563A"/>
    <w:lvl w:ilvl="0" w:tplc="19A8A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C11E0D5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55FB3"/>
    <w:multiLevelType w:val="hybridMultilevel"/>
    <w:tmpl w:val="2C0AFB34"/>
    <w:lvl w:ilvl="0" w:tplc="3A22BAA2">
      <w:start w:val="1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Century Gothic" w:hAnsi="Century Gothic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95F13"/>
    <w:multiLevelType w:val="multilevel"/>
    <w:tmpl w:val="52CCB524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112FD"/>
    <w:multiLevelType w:val="multilevel"/>
    <w:tmpl w:val="758284A6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24C131A8"/>
    <w:multiLevelType w:val="hybridMultilevel"/>
    <w:tmpl w:val="7D0A85B8"/>
    <w:lvl w:ilvl="0" w:tplc="3E34B4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A1D2D"/>
    <w:multiLevelType w:val="hybridMultilevel"/>
    <w:tmpl w:val="F3688158"/>
    <w:lvl w:ilvl="0" w:tplc="3C1ED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099F"/>
    <w:multiLevelType w:val="hybridMultilevel"/>
    <w:tmpl w:val="A49ED088"/>
    <w:lvl w:ilvl="0" w:tplc="57FA83D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821C3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9CB92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F2433E"/>
    <w:multiLevelType w:val="hybridMultilevel"/>
    <w:tmpl w:val="3DD201B6"/>
    <w:lvl w:ilvl="0" w:tplc="E99ED74E">
      <w:start w:val="1"/>
      <w:numFmt w:val="bullet"/>
      <w:lvlText w:val="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color w:val="515F4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F7CEE"/>
    <w:multiLevelType w:val="multilevel"/>
    <w:tmpl w:val="02083E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2E052C49"/>
    <w:multiLevelType w:val="hybridMultilevel"/>
    <w:tmpl w:val="3DD201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349"/>
    <w:multiLevelType w:val="hybridMultilevel"/>
    <w:tmpl w:val="501A5790"/>
    <w:lvl w:ilvl="0" w:tplc="C11E0D5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2E73AA"/>
    <w:multiLevelType w:val="hybridMultilevel"/>
    <w:tmpl w:val="34CCD89E"/>
    <w:lvl w:ilvl="0" w:tplc="D16A8232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C7471A1"/>
    <w:multiLevelType w:val="hybridMultilevel"/>
    <w:tmpl w:val="17E65B3C"/>
    <w:lvl w:ilvl="0" w:tplc="9F9CB9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A50803"/>
    <w:multiLevelType w:val="hybridMultilevel"/>
    <w:tmpl w:val="55DC58E4"/>
    <w:lvl w:ilvl="0" w:tplc="07D02CF6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330431C"/>
    <w:multiLevelType w:val="hybridMultilevel"/>
    <w:tmpl w:val="DE9A6CF4"/>
    <w:lvl w:ilvl="0" w:tplc="33164AB4">
      <w:start w:val="2"/>
      <w:numFmt w:val="low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35D7945"/>
    <w:multiLevelType w:val="hybridMultilevel"/>
    <w:tmpl w:val="19A055C8"/>
    <w:lvl w:ilvl="0" w:tplc="3E34B4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90EE8"/>
    <w:multiLevelType w:val="multilevel"/>
    <w:tmpl w:val="43C2BD60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8249A"/>
    <w:multiLevelType w:val="hybridMultilevel"/>
    <w:tmpl w:val="E1366BF8"/>
    <w:lvl w:ilvl="0" w:tplc="E7D20BCC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9D93F9B"/>
    <w:multiLevelType w:val="hybridMultilevel"/>
    <w:tmpl w:val="17E65B3C"/>
    <w:lvl w:ilvl="0" w:tplc="9F9CB9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9F9CB9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F176BC3"/>
    <w:multiLevelType w:val="multilevel"/>
    <w:tmpl w:val="42F4E8D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1F31AED"/>
    <w:multiLevelType w:val="multilevel"/>
    <w:tmpl w:val="8DAC6622"/>
    <w:lvl w:ilvl="0">
      <w:start w:val="1"/>
      <w:numFmt w:val="bullet"/>
      <w:lvlText w:val=""/>
      <w:lvlJc w:val="left"/>
      <w:pPr>
        <w:tabs>
          <w:tab w:val="num" w:pos="1080"/>
        </w:tabs>
        <w:ind w:left="21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D6547"/>
    <w:multiLevelType w:val="hybridMultilevel"/>
    <w:tmpl w:val="3DD201B6"/>
    <w:lvl w:ilvl="0" w:tplc="447A92DC">
      <w:start w:val="1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ascii="Century Gothic" w:hAnsi="Century Gothic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B4315"/>
    <w:multiLevelType w:val="hybridMultilevel"/>
    <w:tmpl w:val="95DE0582"/>
    <w:lvl w:ilvl="0" w:tplc="3C1ED7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592106"/>
    <w:multiLevelType w:val="multilevel"/>
    <w:tmpl w:val="1640DF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 w15:restartNumberingAfterBreak="0">
    <w:nsid w:val="6AF61B3E"/>
    <w:multiLevelType w:val="hybridMultilevel"/>
    <w:tmpl w:val="43C2BD60"/>
    <w:lvl w:ilvl="0" w:tplc="57FA83D0">
      <w:start w:val="1"/>
      <w:numFmt w:val="upperRoman"/>
      <w:pStyle w:val="Heading3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E8ACDE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 w:tplc="9F9CB92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C8379C"/>
    <w:multiLevelType w:val="multilevel"/>
    <w:tmpl w:val="4B28A74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 w15:restartNumberingAfterBreak="0">
    <w:nsid w:val="73803740"/>
    <w:multiLevelType w:val="hybridMultilevel"/>
    <w:tmpl w:val="B38C7F0C"/>
    <w:lvl w:ilvl="0" w:tplc="3E34B4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A028A9C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D626815"/>
    <w:multiLevelType w:val="hybridMultilevel"/>
    <w:tmpl w:val="8DAC6622"/>
    <w:lvl w:ilvl="0" w:tplc="1CFA0C42">
      <w:start w:val="1"/>
      <w:numFmt w:val="bullet"/>
      <w:lvlText w:val=""/>
      <w:lvlJc w:val="left"/>
      <w:pPr>
        <w:tabs>
          <w:tab w:val="num" w:pos="1080"/>
        </w:tabs>
        <w:ind w:left="2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644292">
    <w:abstractNumId w:val="28"/>
  </w:num>
  <w:num w:numId="2" w16cid:durableId="1246498371">
    <w:abstractNumId w:val="3"/>
  </w:num>
  <w:num w:numId="3" w16cid:durableId="1156453356">
    <w:abstractNumId w:val="17"/>
  </w:num>
  <w:num w:numId="4" w16cid:durableId="1695229598">
    <w:abstractNumId w:val="21"/>
  </w:num>
  <w:num w:numId="5" w16cid:durableId="551773726">
    <w:abstractNumId w:val="15"/>
  </w:num>
  <w:num w:numId="6" w16cid:durableId="1921254558">
    <w:abstractNumId w:val="16"/>
  </w:num>
  <w:num w:numId="7" w16cid:durableId="1631781722">
    <w:abstractNumId w:val="18"/>
  </w:num>
  <w:num w:numId="8" w16cid:durableId="811751936">
    <w:abstractNumId w:val="10"/>
  </w:num>
  <w:num w:numId="9" w16cid:durableId="101998069">
    <w:abstractNumId w:val="22"/>
  </w:num>
  <w:num w:numId="10" w16cid:durableId="2087025592">
    <w:abstractNumId w:val="2"/>
  </w:num>
  <w:num w:numId="11" w16cid:durableId="1393195027">
    <w:abstractNumId w:val="9"/>
  </w:num>
  <w:num w:numId="12" w16cid:durableId="1992783328">
    <w:abstractNumId w:val="6"/>
  </w:num>
  <w:num w:numId="13" w16cid:durableId="2115782173">
    <w:abstractNumId w:val="20"/>
  </w:num>
  <w:num w:numId="14" w16cid:durableId="1267813765">
    <w:abstractNumId w:val="26"/>
  </w:num>
  <w:num w:numId="15" w16cid:durableId="966010159">
    <w:abstractNumId w:val="7"/>
  </w:num>
  <w:num w:numId="16" w16cid:durableId="1814176552">
    <w:abstractNumId w:val="27"/>
  </w:num>
  <w:num w:numId="17" w16cid:durableId="246421006">
    <w:abstractNumId w:val="29"/>
  </w:num>
  <w:num w:numId="18" w16cid:durableId="1987322274">
    <w:abstractNumId w:val="19"/>
  </w:num>
  <w:num w:numId="19" w16cid:durableId="1776633234">
    <w:abstractNumId w:val="1"/>
  </w:num>
  <w:num w:numId="20" w16cid:durableId="416678615">
    <w:abstractNumId w:val="31"/>
  </w:num>
  <w:num w:numId="21" w16cid:durableId="1551572087">
    <w:abstractNumId w:val="24"/>
  </w:num>
  <w:num w:numId="22" w16cid:durableId="1490364734">
    <w:abstractNumId w:val="8"/>
  </w:num>
  <w:num w:numId="23" w16cid:durableId="745569392">
    <w:abstractNumId w:val="12"/>
  </w:num>
  <w:num w:numId="24" w16cid:durableId="900098492">
    <w:abstractNumId w:val="23"/>
  </w:num>
  <w:num w:numId="25" w16cid:durableId="32194787">
    <w:abstractNumId w:val="30"/>
  </w:num>
  <w:num w:numId="26" w16cid:durableId="518592389">
    <w:abstractNumId w:val="0"/>
  </w:num>
  <w:num w:numId="27" w16cid:durableId="2138254474">
    <w:abstractNumId w:val="4"/>
  </w:num>
  <w:num w:numId="28" w16cid:durableId="1509056956">
    <w:abstractNumId w:val="14"/>
  </w:num>
  <w:num w:numId="29" w16cid:durableId="411778837">
    <w:abstractNumId w:val="5"/>
  </w:num>
  <w:num w:numId="30" w16cid:durableId="1031761897">
    <w:abstractNumId w:val="13"/>
  </w:num>
  <w:num w:numId="31" w16cid:durableId="481968447">
    <w:abstractNumId w:val="11"/>
  </w:num>
  <w:num w:numId="32" w16cid:durableId="16770321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91"/>
    <w:rsid w:val="000A47A1"/>
    <w:rsid w:val="0012550C"/>
    <w:rsid w:val="00377C58"/>
    <w:rsid w:val="003842BE"/>
    <w:rsid w:val="00421900"/>
    <w:rsid w:val="00443CD5"/>
    <w:rsid w:val="005C0000"/>
    <w:rsid w:val="005E1B1F"/>
    <w:rsid w:val="0067349E"/>
    <w:rsid w:val="00687735"/>
    <w:rsid w:val="006E62F0"/>
    <w:rsid w:val="00755667"/>
    <w:rsid w:val="007A7E2A"/>
    <w:rsid w:val="007B1AF2"/>
    <w:rsid w:val="007D6B27"/>
    <w:rsid w:val="00840CBB"/>
    <w:rsid w:val="008749EA"/>
    <w:rsid w:val="00880291"/>
    <w:rsid w:val="009664CB"/>
    <w:rsid w:val="009E73C6"/>
    <w:rsid w:val="00A661E1"/>
    <w:rsid w:val="00AB208B"/>
    <w:rsid w:val="00B8215C"/>
    <w:rsid w:val="00B956BA"/>
    <w:rsid w:val="00BD68DE"/>
    <w:rsid w:val="00C92BC2"/>
    <w:rsid w:val="00CF18E9"/>
    <w:rsid w:val="00CF6E75"/>
    <w:rsid w:val="00D742E5"/>
    <w:rsid w:val="00DD03E1"/>
    <w:rsid w:val="00EC5EEF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8791F18"/>
  <w15:chartTrackingRefBased/>
  <w15:docId w15:val="{9DDC7081-87D9-42D4-BBCE-C1AC1426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num" w:pos="900"/>
      </w:tabs>
      <w:ind w:left="54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left="540" w:hanging="180"/>
      <w:outlineLvl w:val="4"/>
    </w:pPr>
    <w:rPr>
      <w:rFonts w:ascii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num" w:pos="900"/>
      </w:tabs>
      <w:ind w:left="900"/>
    </w:pPr>
  </w:style>
  <w:style w:type="paragraph" w:styleId="BodyTextIndent2">
    <w:name w:val="Body Text Indent 2"/>
    <w:basedOn w:val="Normal"/>
    <w:pPr>
      <w:tabs>
        <w:tab w:val="num" w:pos="900"/>
      </w:tabs>
      <w:ind w:left="540"/>
    </w:pPr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1620"/>
      </w:tabs>
      <w:ind w:left="126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GDILL+TimesNewRoman" w:hAnsi="IGDILL+TimesNewRoman" w:cs="IGDILL+TimesNewRoman"/>
      <w:color w:val="000000"/>
      <w:sz w:val="24"/>
      <w:szCs w:val="2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966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endan.m.mcdowell@livefree.nh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775</Words>
  <Characters>5278</Characters>
  <Application>Microsoft Office Word</Application>
  <DocSecurity>0</DocSecurity>
  <Lines>87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Innovative Land Use Planning Techniques:</vt:lpstr>
    </vt:vector>
  </TitlesOfParts>
  <Company>Southern NH Planning Commission</Company>
  <LinksUpToDate>false</LinksUpToDate>
  <CharactersWithSpaces>6026</CharactersWithSpaces>
  <SharedDoc>false</SharedDoc>
  <HLinks>
    <vt:vector size="6" baseType="variant">
      <vt:variant>
        <vt:i4>4128863</vt:i4>
      </vt:variant>
      <vt:variant>
        <vt:i4>39</vt:i4>
      </vt:variant>
      <vt:variant>
        <vt:i4>0</vt:i4>
      </vt:variant>
      <vt:variant>
        <vt:i4>5</vt:i4>
      </vt:variant>
      <vt:variant>
        <vt:lpwstr>mailto:stephanie.n.verdile@livefree.nh.gov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Innovative Land Use Planning Techniques:</dc:title>
  <dc:subject/>
  <dc:creator>Jennifer Czysz</dc:creator>
  <cp:keywords/>
  <cp:lastModifiedBy>Snegach, Alvina</cp:lastModifiedBy>
  <cp:revision>5</cp:revision>
  <cp:lastPrinted>2015-05-13T19:32:00Z</cp:lastPrinted>
  <dcterms:created xsi:type="dcterms:W3CDTF">2023-01-05T18:35:00Z</dcterms:created>
  <dcterms:modified xsi:type="dcterms:W3CDTF">2024-09-30T13:45:00Z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